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26" w:rsidRPr="00925108" w:rsidRDefault="00925108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25108">
        <w:rPr>
          <w:rFonts w:ascii="Arial" w:hAnsi="Arial" w:cs="Arial"/>
          <w:b/>
          <w:sz w:val="32"/>
          <w:szCs w:val="32"/>
        </w:rPr>
        <w:t>20.06.</w:t>
      </w:r>
      <w:r w:rsidR="00354D26" w:rsidRPr="00925108">
        <w:rPr>
          <w:rFonts w:ascii="Arial" w:hAnsi="Arial" w:cs="Arial"/>
          <w:b/>
          <w:sz w:val="32"/>
          <w:szCs w:val="32"/>
        </w:rPr>
        <w:t xml:space="preserve">2018Г. № </w:t>
      </w:r>
      <w:r w:rsidRPr="00925108">
        <w:rPr>
          <w:rFonts w:ascii="Arial" w:hAnsi="Arial" w:cs="Arial"/>
          <w:b/>
          <w:sz w:val="32"/>
          <w:szCs w:val="32"/>
        </w:rPr>
        <w:t>21</w:t>
      </w:r>
      <w:r w:rsidR="00354D26" w:rsidRPr="00925108">
        <w:rPr>
          <w:rFonts w:ascii="Arial" w:hAnsi="Arial" w:cs="Arial"/>
          <w:b/>
          <w:sz w:val="32"/>
          <w:szCs w:val="32"/>
        </w:rPr>
        <w:t>-п</w:t>
      </w:r>
    </w:p>
    <w:p w:rsidR="00354D26" w:rsidRPr="00925108" w:rsidRDefault="00354D26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251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4D26" w:rsidRPr="00925108" w:rsidRDefault="00354D26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25108">
        <w:rPr>
          <w:rFonts w:ascii="Arial" w:hAnsi="Arial" w:cs="Arial"/>
          <w:b/>
          <w:sz w:val="32"/>
          <w:szCs w:val="32"/>
        </w:rPr>
        <w:t>ИРКУТСКАЯ ОБЛАСТЬ</w:t>
      </w:r>
    </w:p>
    <w:p w:rsidR="00354D26" w:rsidRPr="00925108" w:rsidRDefault="00354D26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251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54D26" w:rsidRPr="00925108" w:rsidRDefault="00354D26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25108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354D26" w:rsidRPr="00925108" w:rsidRDefault="00354D26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25108">
        <w:rPr>
          <w:rFonts w:ascii="Arial" w:hAnsi="Arial" w:cs="Arial"/>
          <w:b/>
          <w:sz w:val="32"/>
          <w:szCs w:val="32"/>
        </w:rPr>
        <w:t>АДМИНИСТРАЦИЯ</w:t>
      </w:r>
    </w:p>
    <w:p w:rsidR="00354D26" w:rsidRPr="00925108" w:rsidRDefault="00354D26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25108">
        <w:rPr>
          <w:rFonts w:ascii="Arial" w:hAnsi="Arial" w:cs="Arial"/>
          <w:b/>
          <w:sz w:val="32"/>
          <w:szCs w:val="32"/>
        </w:rPr>
        <w:t>ПОСТАНОВЛЕНИЕ</w:t>
      </w:r>
    </w:p>
    <w:p w:rsidR="00354D26" w:rsidRPr="00925108" w:rsidRDefault="00354D26" w:rsidP="00354D26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65FC7" w:rsidRPr="00925108" w:rsidRDefault="00354D26" w:rsidP="00354D26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925108">
        <w:rPr>
          <w:rFonts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</w:t>
      </w:r>
    </w:p>
    <w:p w:rsidR="00354D26" w:rsidRPr="00925108" w:rsidRDefault="00354D26" w:rsidP="00354D26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925108">
        <w:rPr>
          <w:rFonts w:cs="Arial"/>
          <w:b/>
          <w:bCs/>
          <w:sz w:val="32"/>
          <w:szCs w:val="32"/>
        </w:rPr>
        <w:t xml:space="preserve"> «</w:t>
      </w:r>
      <w:r w:rsidR="00A65FC7" w:rsidRPr="00925108">
        <w:rPr>
          <w:rFonts w:cs="Arial"/>
          <w:b/>
          <w:bCs/>
          <w:sz w:val="32"/>
          <w:szCs w:val="32"/>
        </w:rPr>
        <w:t>ОРГАНИЗАЦИЯ</w:t>
      </w:r>
      <w:r w:rsidRPr="00925108">
        <w:rPr>
          <w:rFonts w:cs="Arial"/>
          <w:b/>
          <w:bCs/>
          <w:sz w:val="32"/>
          <w:szCs w:val="32"/>
        </w:rPr>
        <w:t xml:space="preserve"> ДЕЯТЕЛЬНОСТИ ПО СБОРУ </w:t>
      </w:r>
    </w:p>
    <w:p w:rsidR="00354D26" w:rsidRPr="00925108" w:rsidRDefault="00354D26" w:rsidP="00354D26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925108">
        <w:rPr>
          <w:rFonts w:cs="Arial"/>
          <w:b/>
          <w:bCs/>
          <w:sz w:val="32"/>
          <w:szCs w:val="32"/>
        </w:rPr>
        <w:t>(</w:t>
      </w:r>
      <w:r w:rsidR="00A65FC7" w:rsidRPr="00925108">
        <w:rPr>
          <w:rFonts w:cs="Arial"/>
          <w:b/>
          <w:bCs/>
          <w:sz w:val="32"/>
          <w:szCs w:val="32"/>
        </w:rPr>
        <w:t>В ТОМ ЧИСЛЕ</w:t>
      </w:r>
      <w:r w:rsidRPr="00925108">
        <w:rPr>
          <w:rFonts w:cs="Arial"/>
          <w:b/>
          <w:bCs/>
          <w:sz w:val="32"/>
          <w:szCs w:val="32"/>
        </w:rPr>
        <w:t xml:space="preserve"> РАЗДЕЛЬНОМУ)</w:t>
      </w:r>
      <w:r w:rsidR="009B1B00" w:rsidRPr="00925108">
        <w:rPr>
          <w:rFonts w:cs="Arial"/>
          <w:b/>
          <w:bCs/>
          <w:sz w:val="32"/>
          <w:szCs w:val="32"/>
        </w:rPr>
        <w:t xml:space="preserve"> И</w:t>
      </w:r>
      <w:r w:rsidRPr="00925108">
        <w:rPr>
          <w:rFonts w:cs="Arial"/>
          <w:b/>
          <w:bCs/>
          <w:sz w:val="32"/>
          <w:szCs w:val="32"/>
        </w:rPr>
        <w:t xml:space="preserve"> ТРАНСПОРТИРОВАНИЮ ТВЕРДЫХ КОММУНАЛЬНЫХ ОТХОДОВ НА ТЕРРИТОРИИ МУНИЦИПАЛЬНОГО ОБРАЗОВАНИЯ «МОГОЕНОК»</w:t>
      </w:r>
    </w:p>
    <w:p w:rsidR="00F865B4" w:rsidRPr="00925108" w:rsidRDefault="00F865B4" w:rsidP="00354D26">
      <w:pPr>
        <w:pStyle w:val="Standard"/>
        <w:jc w:val="center"/>
        <w:rPr>
          <w:rFonts w:cs="Arial"/>
          <w:b/>
          <w:bCs/>
          <w:sz w:val="32"/>
          <w:szCs w:val="32"/>
        </w:rPr>
      </w:pPr>
    </w:p>
    <w:p w:rsidR="00F865B4" w:rsidRPr="00925108" w:rsidRDefault="00F865B4" w:rsidP="00A65FC7">
      <w:pPr>
        <w:pStyle w:val="Standard"/>
        <w:ind w:firstLine="708"/>
        <w:jc w:val="both"/>
        <w:rPr>
          <w:rFonts w:cs="Arial"/>
          <w:bCs/>
        </w:rPr>
      </w:pPr>
      <w:r w:rsidRPr="00925108">
        <w:rPr>
          <w:rFonts w:cs="Arial"/>
          <w:bCs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руководствуясь Уставом муниципального образования «Могоенок»</w:t>
      </w:r>
      <w:r w:rsidR="00A65FC7" w:rsidRPr="00925108">
        <w:rPr>
          <w:rFonts w:cs="Arial"/>
          <w:bCs/>
        </w:rPr>
        <w:t>,</w:t>
      </w:r>
    </w:p>
    <w:p w:rsidR="00F865B4" w:rsidRPr="00925108" w:rsidRDefault="00F865B4" w:rsidP="00F865B4">
      <w:pPr>
        <w:pStyle w:val="Standard"/>
        <w:rPr>
          <w:rFonts w:cs="Arial"/>
          <w:bCs/>
        </w:rPr>
      </w:pPr>
    </w:p>
    <w:p w:rsidR="00F865B4" w:rsidRPr="00925108" w:rsidRDefault="00F865B4" w:rsidP="00F865B4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925108">
        <w:rPr>
          <w:rFonts w:cs="Arial"/>
          <w:b/>
          <w:bCs/>
          <w:sz w:val="32"/>
          <w:szCs w:val="32"/>
        </w:rPr>
        <w:t>ПОСТАНОВЛЯЕТ</w:t>
      </w:r>
    </w:p>
    <w:p w:rsidR="00A65FC7" w:rsidRPr="00925108" w:rsidRDefault="00A65FC7" w:rsidP="00F865B4">
      <w:pPr>
        <w:pStyle w:val="Standard"/>
        <w:jc w:val="center"/>
        <w:rPr>
          <w:rFonts w:cs="Arial"/>
          <w:b/>
          <w:bCs/>
          <w:sz w:val="32"/>
          <w:szCs w:val="32"/>
        </w:rPr>
      </w:pPr>
    </w:p>
    <w:p w:rsidR="00A65FC7" w:rsidRPr="00925108" w:rsidRDefault="00A65FC7" w:rsidP="00A65FC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1. Утвердить прилагаемый административный регламент по предоставлению муниципальной услуги «Организация деятельности по сбору</w:t>
      </w:r>
      <w:r w:rsidR="009B1B00" w:rsidRPr="00925108">
        <w:rPr>
          <w:rFonts w:ascii="Arial" w:hAnsi="Arial" w:cs="Arial"/>
          <w:sz w:val="24"/>
          <w:szCs w:val="24"/>
        </w:rPr>
        <w:t xml:space="preserve"> (в том числе раздельному) и</w:t>
      </w:r>
      <w:r w:rsidRPr="00925108">
        <w:rPr>
          <w:rFonts w:ascii="Arial" w:hAnsi="Arial" w:cs="Arial"/>
          <w:sz w:val="24"/>
          <w:szCs w:val="24"/>
        </w:rPr>
        <w:t xml:space="preserve"> транспортированию твердых коммунальных отходов на территории муниципального образования «Могоенок».</w:t>
      </w:r>
    </w:p>
    <w:p w:rsidR="00A65FC7" w:rsidRPr="00925108" w:rsidRDefault="00A65FC7" w:rsidP="00A65FC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«</w:t>
      </w:r>
      <w:proofErr w:type="spellStart"/>
      <w:r w:rsidRPr="00925108">
        <w:rPr>
          <w:rFonts w:ascii="Arial" w:hAnsi="Arial" w:cs="Arial"/>
          <w:sz w:val="24"/>
          <w:szCs w:val="24"/>
        </w:rPr>
        <w:t>Могоеновский</w:t>
      </w:r>
      <w:proofErr w:type="spellEnd"/>
      <w:r w:rsidRPr="0092510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«Могоенок» в информационно-телекоммуникационной сети "Интернет".</w:t>
      </w:r>
    </w:p>
    <w:p w:rsidR="00A65FC7" w:rsidRPr="00925108" w:rsidRDefault="00A65FC7" w:rsidP="00A65FC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65FC7" w:rsidRPr="00925108" w:rsidRDefault="00A65FC7" w:rsidP="00A65FC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9251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51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865B4" w:rsidRPr="00925108" w:rsidRDefault="00F865B4" w:rsidP="00A65FC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65FC7" w:rsidRPr="00925108" w:rsidRDefault="00A65FC7" w:rsidP="00A65FC7">
      <w:pPr>
        <w:pStyle w:val="a6"/>
        <w:rPr>
          <w:rFonts w:ascii="Arial" w:hAnsi="Arial" w:cs="Arial"/>
          <w:sz w:val="24"/>
          <w:szCs w:val="24"/>
        </w:rPr>
      </w:pPr>
    </w:p>
    <w:p w:rsidR="00A65FC7" w:rsidRPr="00925108" w:rsidRDefault="00A65FC7" w:rsidP="00A65FC7">
      <w:pPr>
        <w:pStyle w:val="a6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A65FC7" w:rsidRPr="00925108" w:rsidRDefault="00A65FC7" w:rsidP="00A65FC7">
      <w:pPr>
        <w:pStyle w:val="a6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М.П.</w:t>
      </w:r>
      <w:r w:rsidR="00925108" w:rsidRPr="00925108">
        <w:rPr>
          <w:rFonts w:ascii="Arial" w:hAnsi="Arial" w:cs="Arial"/>
          <w:sz w:val="24"/>
          <w:szCs w:val="24"/>
        </w:rPr>
        <w:t xml:space="preserve"> </w:t>
      </w:r>
      <w:r w:rsidRPr="00925108">
        <w:rPr>
          <w:rFonts w:ascii="Arial" w:hAnsi="Arial" w:cs="Arial"/>
          <w:sz w:val="24"/>
          <w:szCs w:val="24"/>
        </w:rPr>
        <w:t>Клименков</w:t>
      </w:r>
    </w:p>
    <w:p w:rsidR="009B1B00" w:rsidRPr="00925108" w:rsidRDefault="009B1B00" w:rsidP="00A65FC7">
      <w:pPr>
        <w:pStyle w:val="a6"/>
        <w:rPr>
          <w:rFonts w:ascii="Arial" w:hAnsi="Arial" w:cs="Arial"/>
          <w:sz w:val="24"/>
          <w:szCs w:val="24"/>
        </w:rPr>
      </w:pPr>
    </w:p>
    <w:p w:rsidR="00A65FC7" w:rsidRPr="00925108" w:rsidRDefault="00A65FC7" w:rsidP="00A65FC7">
      <w:pPr>
        <w:pStyle w:val="a6"/>
        <w:jc w:val="right"/>
        <w:rPr>
          <w:rFonts w:ascii="Courier New" w:hAnsi="Courier New" w:cs="Courier New"/>
        </w:rPr>
      </w:pPr>
      <w:r w:rsidRPr="00925108">
        <w:rPr>
          <w:rFonts w:ascii="Courier New" w:hAnsi="Courier New" w:cs="Courier New"/>
        </w:rPr>
        <w:t>Приложение</w:t>
      </w:r>
    </w:p>
    <w:p w:rsidR="009B1B00" w:rsidRPr="00925108" w:rsidRDefault="009B1B00" w:rsidP="00A65FC7">
      <w:pPr>
        <w:pStyle w:val="a6"/>
        <w:jc w:val="right"/>
        <w:rPr>
          <w:rFonts w:ascii="Courier New" w:hAnsi="Courier New" w:cs="Courier New"/>
        </w:rPr>
      </w:pPr>
      <w:r w:rsidRPr="00925108">
        <w:rPr>
          <w:rFonts w:ascii="Courier New" w:hAnsi="Courier New" w:cs="Courier New"/>
        </w:rPr>
        <w:t>к постановлению МО «Могоенок»</w:t>
      </w:r>
    </w:p>
    <w:p w:rsidR="009B1B00" w:rsidRPr="00925108" w:rsidRDefault="00925108" w:rsidP="00A65FC7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20.06.</w:t>
      </w:r>
      <w:r w:rsidR="009B1B00" w:rsidRPr="00925108">
        <w:rPr>
          <w:rFonts w:ascii="Courier New" w:hAnsi="Courier New" w:cs="Courier New"/>
        </w:rPr>
        <w:t>2018 №</w:t>
      </w:r>
      <w:r>
        <w:rPr>
          <w:rFonts w:ascii="Courier New" w:hAnsi="Courier New" w:cs="Courier New"/>
        </w:rPr>
        <w:t xml:space="preserve"> 21</w:t>
      </w:r>
      <w:r w:rsidR="009B1B00" w:rsidRPr="00925108">
        <w:rPr>
          <w:rFonts w:ascii="Courier New" w:hAnsi="Courier New" w:cs="Courier New"/>
        </w:rPr>
        <w:t>-п</w:t>
      </w:r>
    </w:p>
    <w:p w:rsidR="009B1B00" w:rsidRPr="00925108" w:rsidRDefault="009B1B00" w:rsidP="0097582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b/>
          <w:bCs/>
          <w:sz w:val="18"/>
        </w:rPr>
      </w:pPr>
    </w:p>
    <w:p w:rsidR="009B1B00" w:rsidRPr="00925108" w:rsidRDefault="009B1B00" w:rsidP="009B1B00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925108">
        <w:rPr>
          <w:rFonts w:cs="Arial"/>
          <w:b/>
          <w:bCs/>
          <w:sz w:val="32"/>
          <w:szCs w:val="32"/>
        </w:rPr>
        <w:t xml:space="preserve"> АДМИНИСТРАТИВНЫЙ РЕГЛАМЕНТ ПО ПРЕДОСТАВЛЕНИЮ МУНИЦИПАЛЬНОЙ УСЛУГИ</w:t>
      </w:r>
    </w:p>
    <w:p w:rsidR="009B1B00" w:rsidRPr="00925108" w:rsidRDefault="009B1B00" w:rsidP="009B1B00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925108">
        <w:rPr>
          <w:rFonts w:cs="Arial"/>
          <w:b/>
          <w:bCs/>
          <w:sz w:val="32"/>
          <w:szCs w:val="32"/>
        </w:rPr>
        <w:t xml:space="preserve"> «ОРГАНИЗАЦИЯ ДЕЯТЕЛЬНОСТИ ПО СБОРУ </w:t>
      </w:r>
    </w:p>
    <w:p w:rsidR="009B1B00" w:rsidRPr="00925108" w:rsidRDefault="009B1B00" w:rsidP="009B1B00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925108">
        <w:rPr>
          <w:rFonts w:cs="Arial"/>
          <w:b/>
          <w:bCs/>
          <w:sz w:val="32"/>
          <w:szCs w:val="32"/>
        </w:rPr>
        <w:t xml:space="preserve">(В ТОМ ЧИСЛЕ РАЗДЕЛЬНОМУ) И ТРАНСПОРТИРОВАНИЮ ТВЕРДЫХ КОММУНАЛЬНЫХ ОТХОДОВ НА ТЕРРИТОРИИ МУНИЦИПАЛЬНОГО </w:t>
      </w:r>
      <w:r w:rsidRPr="00925108">
        <w:rPr>
          <w:rFonts w:cs="Arial"/>
          <w:b/>
          <w:bCs/>
          <w:sz w:val="32"/>
          <w:szCs w:val="32"/>
        </w:rPr>
        <w:lastRenderedPageBreak/>
        <w:t>ОБРАЗОВАНИЯ «МОГОЕНОК»</w:t>
      </w:r>
    </w:p>
    <w:p w:rsidR="0097582C" w:rsidRPr="00925108" w:rsidRDefault="0097582C" w:rsidP="009B1B0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7582C" w:rsidRPr="00925108" w:rsidRDefault="0097582C" w:rsidP="009B1B0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925108">
        <w:rPr>
          <w:rFonts w:ascii="Arial" w:eastAsia="Times New Roman" w:hAnsi="Arial" w:cs="Arial"/>
          <w:bCs/>
          <w:sz w:val="24"/>
          <w:szCs w:val="24"/>
        </w:rPr>
        <w:t>1.Общие положения</w:t>
      </w:r>
    </w:p>
    <w:p w:rsidR="00FE510A" w:rsidRPr="00925108" w:rsidRDefault="00FE510A" w:rsidP="009B1B0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E510A" w:rsidRPr="00925108" w:rsidRDefault="0097582C" w:rsidP="001A091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1.1.</w:t>
      </w:r>
      <w:r w:rsidR="00FE510A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25108">
        <w:rPr>
          <w:rFonts w:ascii="Arial" w:eastAsia="Times New Roman" w:hAnsi="Arial" w:cs="Arial"/>
          <w:sz w:val="24"/>
          <w:szCs w:val="24"/>
        </w:rPr>
        <w:t>Административный регламент (далее</w:t>
      </w:r>
      <w:r w:rsidR="00EB67B2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>-</w:t>
      </w:r>
      <w:r w:rsidR="00EB67B2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>регламент) предоставления муниципальной услуги «</w:t>
      </w:r>
      <w:r w:rsidR="00FE510A" w:rsidRPr="00925108">
        <w:rPr>
          <w:rFonts w:ascii="Arial" w:eastAsia="Times New Roman" w:hAnsi="Arial" w:cs="Arial"/>
          <w:sz w:val="24"/>
          <w:szCs w:val="24"/>
        </w:rPr>
        <w:t>Организация</w:t>
      </w:r>
      <w:r w:rsidRPr="00925108">
        <w:rPr>
          <w:rFonts w:ascii="Arial" w:eastAsia="Times New Roman" w:hAnsi="Arial" w:cs="Arial"/>
          <w:sz w:val="24"/>
          <w:szCs w:val="24"/>
        </w:rPr>
        <w:t xml:space="preserve"> деятельности по с</w:t>
      </w:r>
      <w:r w:rsidR="00FE510A" w:rsidRPr="00925108">
        <w:rPr>
          <w:rFonts w:ascii="Arial" w:eastAsia="Times New Roman" w:hAnsi="Arial" w:cs="Arial"/>
          <w:sz w:val="24"/>
          <w:szCs w:val="24"/>
        </w:rPr>
        <w:t>б</w:t>
      </w:r>
      <w:r w:rsidRPr="00925108">
        <w:rPr>
          <w:rFonts w:ascii="Arial" w:eastAsia="Times New Roman" w:hAnsi="Arial" w:cs="Arial"/>
          <w:sz w:val="24"/>
          <w:szCs w:val="24"/>
        </w:rPr>
        <w:t>ор</w:t>
      </w:r>
      <w:r w:rsidR="00FE510A" w:rsidRPr="00925108">
        <w:rPr>
          <w:rFonts w:ascii="Arial" w:eastAsia="Times New Roman" w:hAnsi="Arial" w:cs="Arial"/>
          <w:sz w:val="24"/>
          <w:szCs w:val="24"/>
        </w:rPr>
        <w:t>у (в том числе раздельному) и</w:t>
      </w:r>
      <w:r w:rsidRPr="00925108">
        <w:rPr>
          <w:rFonts w:ascii="Arial" w:eastAsia="Times New Roman" w:hAnsi="Arial" w:cs="Arial"/>
          <w:sz w:val="24"/>
          <w:szCs w:val="24"/>
        </w:rPr>
        <w:t xml:space="preserve"> транспортированию твердых коммунальных отходов» разработан в целях повышения качества и доступности предоставления муниципальной услуги и определяет сроки и последовательность действий (административных процедур) в целях снижения уровня негативного воздействия отходов на окружающую природную среду, восстановления благоприятного состояния окружающей среды и природных ресурсов, обеспечения экологической безопасности</w:t>
      </w:r>
      <w:proofErr w:type="gramEnd"/>
      <w:r w:rsidRPr="00925108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FE510A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</w:t>
      </w:r>
      <w:r w:rsidR="00E45E5D" w:rsidRPr="00925108">
        <w:rPr>
          <w:rFonts w:ascii="Arial" w:eastAsia="Times New Roman" w:hAnsi="Arial" w:cs="Arial"/>
          <w:sz w:val="24"/>
          <w:szCs w:val="24"/>
        </w:rPr>
        <w:t xml:space="preserve">енок» </w:t>
      </w:r>
      <w:r w:rsidRPr="00925108">
        <w:rPr>
          <w:rFonts w:ascii="Arial" w:eastAsia="Times New Roman" w:hAnsi="Arial" w:cs="Arial"/>
          <w:sz w:val="24"/>
          <w:szCs w:val="24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97582C" w:rsidRPr="00925108" w:rsidRDefault="001A0912" w:rsidP="00FE510A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1.2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. Получателями муниципальной услуги являются </w:t>
      </w:r>
      <w:r w:rsidR="00F92A5F" w:rsidRPr="00925108">
        <w:rPr>
          <w:rFonts w:ascii="Arial" w:eastAsia="Times New Roman" w:hAnsi="Arial" w:cs="Arial"/>
          <w:sz w:val="24"/>
          <w:szCs w:val="24"/>
        </w:rPr>
        <w:t xml:space="preserve">юридические и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физические лица независимо </w:t>
      </w:r>
      <w:r w:rsidR="00F92A5F" w:rsidRPr="00925108">
        <w:rPr>
          <w:rFonts w:ascii="Arial" w:eastAsia="Times New Roman" w:hAnsi="Arial" w:cs="Arial"/>
          <w:sz w:val="24"/>
          <w:szCs w:val="24"/>
        </w:rPr>
        <w:t>от гражданства,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в том числе физические лица с ограниченными возможностями здоровья, обратившиеся в администрацию</w:t>
      </w:r>
      <w:r w:rsidR="00FE510A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муниципальное образование «Могоенок»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="00FE510A" w:rsidRPr="00925108">
        <w:rPr>
          <w:rFonts w:ascii="Arial" w:eastAsia="Times New Roman" w:hAnsi="Arial" w:cs="Arial"/>
          <w:sz w:val="24"/>
          <w:szCs w:val="24"/>
        </w:rPr>
        <w:t xml:space="preserve">с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запросом о предоставлении муниципальной услуги, выраженном в письменной или электронной форме (дале</w:t>
      </w:r>
      <w:proofErr w:type="gramStart"/>
      <w:r w:rsidR="0097582C" w:rsidRPr="00925108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="0097582C" w:rsidRPr="00925108">
        <w:rPr>
          <w:rFonts w:ascii="Arial" w:eastAsia="Times New Roman" w:hAnsi="Arial" w:cs="Arial"/>
          <w:sz w:val="24"/>
          <w:szCs w:val="24"/>
        </w:rPr>
        <w:t xml:space="preserve"> заявители)</w:t>
      </w:r>
      <w:r w:rsidR="00FE510A" w:rsidRPr="00925108">
        <w:rPr>
          <w:rFonts w:ascii="Arial" w:eastAsia="Times New Roman" w:hAnsi="Arial" w:cs="Arial"/>
          <w:sz w:val="24"/>
          <w:szCs w:val="24"/>
        </w:rPr>
        <w:t>.</w:t>
      </w:r>
    </w:p>
    <w:p w:rsidR="0097582C" w:rsidRPr="00925108" w:rsidRDefault="0097582C" w:rsidP="00FE510A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Муниципальную услугу непосредственно исполняет администрация </w:t>
      </w:r>
      <w:r w:rsidR="00FE510A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«Могоенок».</w:t>
      </w:r>
    </w:p>
    <w:p w:rsidR="00FE510A" w:rsidRPr="00925108" w:rsidRDefault="00FE510A" w:rsidP="00E818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Информация о месте нахождения и графике работы </w:t>
      </w:r>
      <w:r w:rsidRPr="00925108">
        <w:rPr>
          <w:rFonts w:ascii="Arial" w:hAnsi="Arial" w:cs="Arial"/>
          <w:sz w:val="24"/>
          <w:szCs w:val="24"/>
        </w:rPr>
        <w:t xml:space="preserve">администрации </w:t>
      </w:r>
      <w:r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 «Могоенок», размещается на</w:t>
      </w:r>
      <w:r w:rsidR="00E81850" w:rsidRPr="0092510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5108">
        <w:rPr>
          <w:rFonts w:ascii="Arial" w:hAnsi="Arial" w:cs="Arial"/>
          <w:sz w:val="24"/>
          <w:szCs w:val="24"/>
          <w:lang w:eastAsia="en-US"/>
        </w:rPr>
        <w:t>информационных стендах, расположенных в здании администрации МО «Могоенок» по адресу: 669479, Иркутская область, Аларский район с. Могоенок ул. Лесная, 1д.</w:t>
      </w:r>
    </w:p>
    <w:p w:rsidR="00FE510A" w:rsidRPr="00925108" w:rsidRDefault="00FE510A" w:rsidP="00FE510A">
      <w:pPr>
        <w:pStyle w:val="a6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Телефон 89086559692</w:t>
      </w:r>
    </w:p>
    <w:p w:rsidR="00FE510A" w:rsidRPr="00925108" w:rsidRDefault="00FE510A" w:rsidP="00FE510A">
      <w:pPr>
        <w:pStyle w:val="a6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График работы </w:t>
      </w:r>
      <w:r w:rsidRPr="00925108">
        <w:rPr>
          <w:rFonts w:ascii="Arial" w:hAnsi="Arial" w:cs="Arial"/>
          <w:sz w:val="24"/>
          <w:szCs w:val="24"/>
        </w:rPr>
        <w:t xml:space="preserve">администрации </w:t>
      </w:r>
      <w:r w:rsidRPr="00925108">
        <w:rPr>
          <w:rFonts w:ascii="Arial" w:hAnsi="Arial" w:cs="Arial"/>
          <w:sz w:val="24"/>
          <w:szCs w:val="24"/>
          <w:lang w:eastAsia="en-US"/>
        </w:rPr>
        <w:t>МО «Могоенок»:</w:t>
      </w:r>
    </w:p>
    <w:p w:rsidR="00FE510A" w:rsidRPr="00925108" w:rsidRDefault="00FE510A" w:rsidP="00FE510A">
      <w:pPr>
        <w:pStyle w:val="a6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25108">
        <w:rPr>
          <w:rFonts w:ascii="Arial" w:hAnsi="Arial" w:cs="Arial"/>
          <w:sz w:val="24"/>
          <w:szCs w:val="24"/>
          <w:lang w:eastAsia="en-US"/>
        </w:rPr>
        <w:t>Пн-Пт</w:t>
      </w:r>
      <w:proofErr w:type="spellEnd"/>
      <w:r w:rsidRPr="00925108">
        <w:rPr>
          <w:rFonts w:ascii="Arial" w:hAnsi="Arial" w:cs="Arial"/>
          <w:sz w:val="24"/>
          <w:szCs w:val="24"/>
          <w:lang w:eastAsia="en-US"/>
        </w:rPr>
        <w:t xml:space="preserve">: с 09:00 до 17:00 </w:t>
      </w:r>
    </w:p>
    <w:p w:rsidR="00FE510A" w:rsidRPr="00925108" w:rsidRDefault="00FE510A" w:rsidP="00FE510A">
      <w:pPr>
        <w:pStyle w:val="a6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Обед с 13:00 до 14:00 </w:t>
      </w:r>
    </w:p>
    <w:p w:rsidR="002D34A4" w:rsidRPr="00925108" w:rsidRDefault="00FE510A" w:rsidP="002D34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25108">
        <w:rPr>
          <w:rFonts w:ascii="Arial" w:hAnsi="Arial" w:cs="Arial"/>
          <w:sz w:val="24"/>
          <w:szCs w:val="24"/>
          <w:lang w:eastAsia="en-US"/>
        </w:rPr>
        <w:t>Сб-В</w:t>
      </w:r>
      <w:proofErr w:type="gramStart"/>
      <w:r w:rsidRPr="00925108">
        <w:rPr>
          <w:rFonts w:ascii="Arial" w:hAnsi="Arial" w:cs="Arial"/>
          <w:sz w:val="24"/>
          <w:szCs w:val="24"/>
          <w:lang w:eastAsia="en-US"/>
        </w:rPr>
        <w:t>с</w:t>
      </w:r>
      <w:proofErr w:type="spellEnd"/>
      <w:r w:rsidRPr="00925108">
        <w:rPr>
          <w:rFonts w:ascii="Arial" w:hAnsi="Arial" w:cs="Arial"/>
          <w:sz w:val="24"/>
          <w:szCs w:val="24"/>
          <w:lang w:eastAsia="en-US"/>
        </w:rPr>
        <w:t>-</w:t>
      </w:r>
      <w:proofErr w:type="gramEnd"/>
      <w:r w:rsidRPr="00925108">
        <w:rPr>
          <w:rFonts w:ascii="Arial" w:hAnsi="Arial" w:cs="Arial"/>
          <w:sz w:val="24"/>
          <w:szCs w:val="24"/>
          <w:lang w:eastAsia="en-US"/>
        </w:rPr>
        <w:t xml:space="preserve"> выходные дни.</w:t>
      </w:r>
    </w:p>
    <w:p w:rsidR="001A0912" w:rsidRPr="00925108" w:rsidRDefault="002D34A4" w:rsidP="001A0912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eastAsia="Times New Roman" w:hAnsi="Arial" w:cs="Arial"/>
          <w:sz w:val="24"/>
          <w:szCs w:val="24"/>
        </w:rPr>
        <w:t>-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посредством размещения в информационно-телекоммуникационных сетях общего пользовани</w:t>
      </w:r>
      <w:r w:rsidR="00FE510A" w:rsidRPr="00925108">
        <w:rPr>
          <w:rFonts w:ascii="Arial" w:eastAsia="Times New Roman" w:hAnsi="Arial" w:cs="Arial"/>
          <w:sz w:val="24"/>
          <w:szCs w:val="24"/>
        </w:rPr>
        <w:t>я (в том числе в сети Интернет) на официальном сайте: МО «Могоенок»</w:t>
      </w:r>
      <w:r w:rsidRPr="00925108">
        <w:rPr>
          <w:rFonts w:ascii="Arial" w:eastAsia="Times New Roman" w:hAnsi="Arial" w:cs="Arial"/>
          <w:sz w:val="24"/>
          <w:szCs w:val="24"/>
        </w:rPr>
        <w:t xml:space="preserve"> и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публикация</w:t>
      </w:r>
      <w:r w:rsidRPr="00925108">
        <w:rPr>
          <w:rFonts w:ascii="Arial" w:eastAsia="Times New Roman" w:hAnsi="Arial" w:cs="Arial"/>
          <w:sz w:val="24"/>
          <w:szCs w:val="24"/>
        </w:rPr>
        <w:t>х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в средствах массовой информации.</w:t>
      </w:r>
    </w:p>
    <w:p w:rsidR="0097582C" w:rsidRPr="00925108" w:rsidRDefault="001A0912" w:rsidP="001A0912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eastAsia="Times New Roman" w:hAnsi="Arial" w:cs="Arial"/>
          <w:sz w:val="24"/>
          <w:szCs w:val="24"/>
        </w:rPr>
        <w:t>1.3.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Информация о муниципа</w:t>
      </w:r>
      <w:r w:rsidR="002D34A4" w:rsidRPr="00925108">
        <w:rPr>
          <w:rFonts w:ascii="Arial" w:eastAsia="Times New Roman" w:hAnsi="Arial" w:cs="Arial"/>
          <w:sz w:val="24"/>
          <w:szCs w:val="24"/>
        </w:rPr>
        <w:t xml:space="preserve">льной услуге является открытой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общедоступной.</w:t>
      </w:r>
    </w:p>
    <w:p w:rsidR="0097582C" w:rsidRPr="00925108" w:rsidRDefault="001A0912" w:rsidP="001A0912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1.4.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Для получения информации заявители могут обратиться в администрацию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Pr="00925108">
        <w:rPr>
          <w:rFonts w:ascii="Arial" w:eastAsia="Times New Roman" w:hAnsi="Arial" w:cs="Arial"/>
          <w:sz w:val="24"/>
          <w:szCs w:val="24"/>
        </w:rPr>
        <w:t xml:space="preserve"> в письменной форме и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ли устной формах. Письменное обращения может быть представлено лично, отправлено почтовой или </w:t>
      </w:r>
      <w:proofErr w:type="spellStart"/>
      <w:r w:rsidR="0097582C" w:rsidRPr="00925108">
        <w:rPr>
          <w:rFonts w:ascii="Arial" w:eastAsia="Times New Roman" w:hAnsi="Arial" w:cs="Arial"/>
          <w:sz w:val="24"/>
          <w:szCs w:val="24"/>
        </w:rPr>
        <w:t>факсимальной</w:t>
      </w:r>
      <w:proofErr w:type="spellEnd"/>
      <w:r w:rsidR="0097582C" w:rsidRPr="00925108">
        <w:rPr>
          <w:rFonts w:ascii="Arial" w:eastAsia="Times New Roman" w:hAnsi="Arial" w:cs="Arial"/>
          <w:sz w:val="24"/>
          <w:szCs w:val="24"/>
        </w:rPr>
        <w:t xml:space="preserve"> связью, а также через информационно – телекоммуникационную сеть Интернет на адрес электронной почты администрации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муниципальное образование «Могоенок»</w:t>
      </w:r>
      <w:r w:rsidRPr="00925108">
        <w:rPr>
          <w:rFonts w:ascii="Arial" w:eastAsia="Times New Roman" w:hAnsi="Arial" w:cs="Arial"/>
          <w:sz w:val="24"/>
          <w:szCs w:val="24"/>
        </w:rPr>
        <w:t>.</w:t>
      </w:r>
    </w:p>
    <w:p w:rsidR="0097582C" w:rsidRPr="00925108" w:rsidRDefault="001A0912" w:rsidP="001A0912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1.5. </w:t>
      </w:r>
      <w:r w:rsidR="0097582C" w:rsidRPr="00925108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заявителей являются:</w:t>
      </w:r>
    </w:p>
    <w:p w:rsidR="0097582C" w:rsidRPr="00925108" w:rsidRDefault="001A0912" w:rsidP="001A091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</w:t>
      </w:r>
      <w:r w:rsidR="0097582C" w:rsidRPr="00925108">
        <w:rPr>
          <w:rFonts w:ascii="Arial" w:eastAsia="Times New Roman" w:hAnsi="Arial" w:cs="Arial"/>
          <w:sz w:val="24"/>
          <w:szCs w:val="24"/>
        </w:rPr>
        <w:t>достоверность предоставляемой информации;</w:t>
      </w:r>
    </w:p>
    <w:p w:rsidR="0097582C" w:rsidRPr="00925108" w:rsidRDefault="0097582C" w:rsidP="001A091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-четкость изложения информации;</w:t>
      </w:r>
    </w:p>
    <w:p w:rsidR="0097582C" w:rsidRPr="00925108" w:rsidRDefault="0097582C" w:rsidP="001A091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-полнота информации;</w:t>
      </w:r>
    </w:p>
    <w:p w:rsidR="0097582C" w:rsidRPr="00925108" w:rsidRDefault="0097582C" w:rsidP="001A091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-наглядность форм предоставляемой информации;</w:t>
      </w:r>
    </w:p>
    <w:p w:rsidR="0097582C" w:rsidRPr="00925108" w:rsidRDefault="001A0912" w:rsidP="001A091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удобство и доступность получения информации;</w:t>
      </w:r>
    </w:p>
    <w:p w:rsidR="0097582C" w:rsidRPr="00925108" w:rsidRDefault="0097582C" w:rsidP="001A091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-оперативность предоставления информации.</w:t>
      </w:r>
    </w:p>
    <w:p w:rsidR="0097582C" w:rsidRPr="00925108" w:rsidRDefault="001A0912" w:rsidP="001A091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1.6.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Информирование заявителей осуществляется индивидуально (в формах устного или письменного информирования) или публично (путем размещения информации на официальном сайте </w:t>
      </w:r>
      <w:r w:rsidRPr="00925108">
        <w:rPr>
          <w:rFonts w:ascii="Arial" w:eastAsia="Times New Roman" w:hAnsi="Arial" w:cs="Arial"/>
          <w:sz w:val="24"/>
          <w:szCs w:val="24"/>
        </w:rPr>
        <w:t xml:space="preserve">в сети Интернет </w:t>
      </w:r>
      <w:r w:rsidR="0097582C" w:rsidRPr="00925108">
        <w:rPr>
          <w:rFonts w:ascii="Arial" w:eastAsia="Times New Roman" w:hAnsi="Arial" w:cs="Arial"/>
          <w:sz w:val="24"/>
          <w:szCs w:val="24"/>
        </w:rPr>
        <w:t>или путем публикации информационных материалов в средствах массовой информации)</w:t>
      </w:r>
      <w:r w:rsidRPr="00925108">
        <w:rPr>
          <w:rFonts w:ascii="Arial" w:eastAsia="Times New Roman" w:hAnsi="Arial" w:cs="Arial"/>
          <w:sz w:val="24"/>
          <w:szCs w:val="24"/>
        </w:rPr>
        <w:t>.</w:t>
      </w:r>
    </w:p>
    <w:p w:rsidR="0097582C" w:rsidRPr="00925108" w:rsidRDefault="001A0912" w:rsidP="001A091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lastRenderedPageBreak/>
        <w:t>1.7.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Публичное письменное информирование осуществляется путем публикации информационных материалов в СМИ, размещения </w:t>
      </w:r>
      <w:r w:rsidRPr="00925108">
        <w:rPr>
          <w:rFonts w:ascii="Arial" w:eastAsia="Times New Roman" w:hAnsi="Arial" w:cs="Arial"/>
          <w:sz w:val="24"/>
          <w:szCs w:val="24"/>
        </w:rPr>
        <w:t xml:space="preserve">в сети Интернет </w:t>
      </w:r>
      <w:r w:rsidR="0097582C" w:rsidRPr="00925108">
        <w:rPr>
          <w:rFonts w:ascii="Arial" w:eastAsia="Times New Roman" w:hAnsi="Arial" w:cs="Arial"/>
          <w:sz w:val="24"/>
          <w:szCs w:val="24"/>
        </w:rPr>
        <w:t>на официальном</w:t>
      </w:r>
      <w:r w:rsidRPr="00925108">
        <w:rPr>
          <w:rFonts w:ascii="Arial" w:eastAsia="Times New Roman" w:hAnsi="Arial" w:cs="Arial"/>
          <w:sz w:val="24"/>
          <w:szCs w:val="24"/>
        </w:rPr>
        <w:t xml:space="preserve"> сайте МО «Могоенок»</w:t>
      </w:r>
      <w:r w:rsidR="00E81850" w:rsidRPr="00925108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="00E81850" w:rsidRPr="00925108">
        <w:rPr>
          <w:rFonts w:ascii="Arial" w:eastAsia="Times New Roman" w:hAnsi="Arial" w:cs="Arial"/>
          <w:sz w:val="24"/>
          <w:szCs w:val="24"/>
        </w:rPr>
        <w:t>Могоенок</w:t>
      </w:r>
      <w:proofErr w:type="gramStart"/>
      <w:r w:rsidR="00E81850" w:rsidRPr="00925108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E81850" w:rsidRPr="00925108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="0097582C" w:rsidRPr="00925108">
        <w:rPr>
          <w:rFonts w:ascii="Arial" w:eastAsia="Times New Roman" w:hAnsi="Arial" w:cs="Arial"/>
          <w:sz w:val="24"/>
          <w:szCs w:val="24"/>
        </w:rPr>
        <w:t>, путем использования инф</w:t>
      </w:r>
      <w:r w:rsidRPr="00925108">
        <w:rPr>
          <w:rFonts w:ascii="Arial" w:eastAsia="Times New Roman" w:hAnsi="Arial" w:cs="Arial"/>
          <w:sz w:val="24"/>
          <w:szCs w:val="24"/>
        </w:rPr>
        <w:t>ормационных стендов размещенных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в </w:t>
      </w:r>
      <w:r w:rsidRPr="00925108">
        <w:rPr>
          <w:rFonts w:ascii="Arial" w:eastAsia="Times New Roman" w:hAnsi="Arial" w:cs="Arial"/>
          <w:sz w:val="24"/>
          <w:szCs w:val="24"/>
        </w:rPr>
        <w:t xml:space="preserve"> здании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. Информационные стенды администрации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оборудуются в доступном для получателя муниципальной услуги </w:t>
      </w:r>
      <w:proofErr w:type="gramStart"/>
      <w:r w:rsidR="0097582C" w:rsidRPr="00925108">
        <w:rPr>
          <w:rFonts w:ascii="Arial" w:eastAsia="Times New Roman" w:hAnsi="Arial" w:cs="Arial"/>
          <w:sz w:val="24"/>
          <w:szCs w:val="24"/>
        </w:rPr>
        <w:t>месте</w:t>
      </w:r>
      <w:proofErr w:type="gramEnd"/>
      <w:r w:rsidR="0097582C" w:rsidRPr="00925108">
        <w:rPr>
          <w:rFonts w:ascii="Arial" w:eastAsia="Times New Roman" w:hAnsi="Arial" w:cs="Arial"/>
          <w:sz w:val="24"/>
          <w:szCs w:val="24"/>
        </w:rPr>
        <w:t xml:space="preserve"> и содержит следующую обязательную информацию:</w:t>
      </w:r>
    </w:p>
    <w:p w:rsidR="0097582C" w:rsidRPr="00925108" w:rsidRDefault="0097582C" w:rsidP="001A091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— адрес, номера телефонов, адрес электронной почты администрации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Pr="00925108">
        <w:rPr>
          <w:rFonts w:ascii="Arial" w:eastAsia="Times New Roman" w:hAnsi="Arial" w:cs="Arial"/>
          <w:sz w:val="24"/>
          <w:szCs w:val="24"/>
        </w:rPr>
        <w:t>;</w:t>
      </w:r>
    </w:p>
    <w:p w:rsidR="0097582C" w:rsidRPr="00925108" w:rsidRDefault="0097582C" w:rsidP="001A091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текст настоящего регламента;</w:t>
      </w:r>
    </w:p>
    <w:p w:rsidR="0097582C" w:rsidRPr="00925108" w:rsidRDefault="0097582C" w:rsidP="001A091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блок- схема и краткое описание порядка предоставления муниципальной услуги (приложение №2)</w:t>
      </w:r>
      <w:r w:rsidR="001A0912" w:rsidRPr="00925108">
        <w:rPr>
          <w:rFonts w:ascii="Arial" w:eastAsia="Times New Roman" w:hAnsi="Arial" w:cs="Arial"/>
          <w:sz w:val="24"/>
          <w:szCs w:val="24"/>
        </w:rPr>
        <w:t>.</w:t>
      </w:r>
    </w:p>
    <w:p w:rsidR="001A0912" w:rsidRPr="00925108" w:rsidRDefault="001A0912" w:rsidP="001A091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7582C" w:rsidRPr="00925108" w:rsidRDefault="001A0912" w:rsidP="0097582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25108">
        <w:rPr>
          <w:rFonts w:ascii="Arial" w:eastAsia="Times New Roman" w:hAnsi="Arial" w:cs="Arial"/>
          <w:b/>
          <w:bCs/>
          <w:sz w:val="24"/>
          <w:szCs w:val="24"/>
        </w:rPr>
        <w:t xml:space="preserve">                 </w:t>
      </w:r>
      <w:r w:rsidR="0097582C" w:rsidRPr="00925108">
        <w:rPr>
          <w:rFonts w:ascii="Arial" w:eastAsia="Times New Roman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1A0912" w:rsidRPr="00925108" w:rsidRDefault="001A0912" w:rsidP="0097582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92A5F" w:rsidRPr="00925108" w:rsidRDefault="0097582C" w:rsidP="00F92A5F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2.1. Наименование муниципальной услуги «</w:t>
      </w:r>
      <w:r w:rsidR="00F92A5F" w:rsidRPr="00925108">
        <w:rPr>
          <w:rFonts w:ascii="Arial" w:hAnsi="Arial" w:cs="Arial"/>
          <w:sz w:val="24"/>
          <w:szCs w:val="24"/>
        </w:rPr>
        <w:t>Организация деятельности по сбору (в том числе раздельному) и транспортированию твердых коммунальных отходов на территории муниципального образования «Могоенок».</w:t>
      </w:r>
    </w:p>
    <w:p w:rsidR="0057667C" w:rsidRPr="00925108" w:rsidRDefault="0057667C" w:rsidP="00F92A5F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97582C" w:rsidRPr="00925108" w:rsidRDefault="0097582C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2.2.Наименование органа, предоставляющего муниципальную услугу: администрация </w:t>
      </w:r>
      <w:r w:rsidR="00F92A5F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Pr="00925108">
        <w:rPr>
          <w:rFonts w:ascii="Arial" w:eastAsia="Times New Roman" w:hAnsi="Arial" w:cs="Arial"/>
          <w:sz w:val="24"/>
          <w:szCs w:val="24"/>
        </w:rPr>
        <w:t>;</w:t>
      </w:r>
    </w:p>
    <w:p w:rsidR="0057667C" w:rsidRPr="00925108" w:rsidRDefault="0057667C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7667C" w:rsidRPr="00925108" w:rsidRDefault="0057667C" w:rsidP="0057667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97582C" w:rsidRPr="00925108" w:rsidRDefault="00F92A5F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2.3.Результато</w:t>
      </w:r>
      <w:r w:rsidR="0097582C" w:rsidRPr="00925108">
        <w:rPr>
          <w:rFonts w:ascii="Arial" w:eastAsia="Times New Roman" w:hAnsi="Arial" w:cs="Arial"/>
          <w:sz w:val="24"/>
          <w:szCs w:val="24"/>
        </w:rPr>
        <w:t>м</w:t>
      </w:r>
      <w:r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является </w:t>
      </w:r>
      <w:r w:rsidRPr="00925108">
        <w:rPr>
          <w:rFonts w:ascii="Arial" w:eastAsia="Times New Roman" w:hAnsi="Arial" w:cs="Arial"/>
          <w:sz w:val="24"/>
          <w:szCs w:val="24"/>
        </w:rPr>
        <w:t>«Организация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деятельности по сбору </w:t>
      </w:r>
      <w:r w:rsidRPr="00925108">
        <w:rPr>
          <w:rFonts w:ascii="Arial" w:eastAsia="Times New Roman" w:hAnsi="Arial" w:cs="Arial"/>
          <w:sz w:val="24"/>
          <w:szCs w:val="24"/>
        </w:rPr>
        <w:t>(в том числе раздельному сбору) и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транспортированию твердых коммунальных отходов»</w:t>
      </w:r>
    </w:p>
    <w:p w:rsidR="00BF0D69" w:rsidRPr="00925108" w:rsidRDefault="00BF0D69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925108">
        <w:rPr>
          <w:rFonts w:ascii="Arial" w:hAnsi="Arial" w:cs="Arial"/>
          <w:b/>
          <w:lang w:eastAsia="en-US"/>
        </w:rPr>
        <w:t>Срок предоставления муниципальной услуги</w:t>
      </w:r>
    </w:p>
    <w:p w:rsidR="0097582C" w:rsidRPr="00925108" w:rsidRDefault="0097582C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2.4. Предоставление муниципальной услуги осуществляется в 30- </w:t>
      </w:r>
      <w:proofErr w:type="spellStart"/>
      <w:r w:rsidRPr="00925108">
        <w:rPr>
          <w:rFonts w:ascii="Arial" w:eastAsia="Times New Roman" w:hAnsi="Arial" w:cs="Arial"/>
          <w:sz w:val="24"/>
          <w:szCs w:val="24"/>
        </w:rPr>
        <w:t>дневный</w:t>
      </w:r>
      <w:proofErr w:type="spellEnd"/>
      <w:r w:rsidRPr="00925108">
        <w:rPr>
          <w:rFonts w:ascii="Arial" w:eastAsia="Times New Roman" w:hAnsi="Arial" w:cs="Arial"/>
          <w:sz w:val="24"/>
          <w:szCs w:val="24"/>
        </w:rPr>
        <w:t xml:space="preserve"> срок со дня получения запроса.</w:t>
      </w:r>
    </w:p>
    <w:p w:rsidR="00BF0D69" w:rsidRPr="00925108" w:rsidRDefault="00BF0D69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25108">
        <w:rPr>
          <w:rFonts w:ascii="Arial" w:hAnsi="Arial" w:cs="Arial"/>
          <w:b/>
          <w:lang w:eastAsia="en-US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2.5. Предоставления муниципальной услуги </w:t>
      </w:r>
      <w:r w:rsidR="00E81850" w:rsidRPr="00925108">
        <w:rPr>
          <w:rFonts w:ascii="Arial" w:eastAsia="Times New Roman" w:hAnsi="Arial" w:cs="Arial"/>
          <w:sz w:val="24"/>
          <w:szCs w:val="24"/>
        </w:rPr>
        <w:t>осуществляется в соответствии: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Конституции Российской Федерации;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Федеральным законом от 24.06.1998 №89-ФЗ «Об отходах производства и потребления»;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-Федеральным законом от 10.01.2002 № 7 –ФЗ» Об охране окружающей среды»;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925108">
        <w:rPr>
          <w:rFonts w:ascii="Arial" w:eastAsia="Times New Roman" w:hAnsi="Arial" w:cs="Arial"/>
          <w:sz w:val="24"/>
          <w:szCs w:val="24"/>
        </w:rPr>
        <w:t>_Федеральным</w:t>
      </w:r>
      <w:proofErr w:type="spellEnd"/>
      <w:r w:rsidRPr="00925108">
        <w:rPr>
          <w:rFonts w:ascii="Arial" w:eastAsia="Times New Roman" w:hAnsi="Arial" w:cs="Arial"/>
          <w:sz w:val="24"/>
          <w:szCs w:val="24"/>
        </w:rPr>
        <w:t xml:space="preserve"> законом от 06.10.2003 №131-ФЗ « Об общих принципах организации местного самоуправления в Российской Федерации»;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Федеральным законом от 27.07.2010 №210-ФЗ «Об организации предоставления государственных и муниципальных услуг»;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Постановлением Правительства РФ от 10.02.1997 г №155»Об утверждении Правил предоставления услуг по вывозу твердых и жидких бытовых отходов»;</w:t>
      </w:r>
    </w:p>
    <w:p w:rsidR="0097582C" w:rsidRPr="00925108" w:rsidRDefault="0097582C" w:rsidP="00E8185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-Устава </w:t>
      </w:r>
      <w:r w:rsidR="00F92A5F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Pr="00925108">
        <w:rPr>
          <w:rFonts w:ascii="Arial" w:eastAsia="Times New Roman" w:hAnsi="Arial" w:cs="Arial"/>
          <w:sz w:val="24"/>
          <w:szCs w:val="24"/>
        </w:rPr>
        <w:t>;</w:t>
      </w:r>
    </w:p>
    <w:p w:rsidR="00BF0D69" w:rsidRPr="00925108" w:rsidRDefault="00BF0D69" w:rsidP="0057667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925108">
        <w:rPr>
          <w:rFonts w:ascii="Arial" w:hAnsi="Arial" w:cs="Arial"/>
          <w:b/>
          <w:sz w:val="24"/>
          <w:szCs w:val="24"/>
        </w:rPr>
        <w:lastRenderedPageBreak/>
        <w:t>предоставления муниципальной услуги, подлежащих представлению заявителем</w:t>
      </w:r>
    </w:p>
    <w:p w:rsidR="0097582C" w:rsidRPr="00925108" w:rsidRDefault="00BF0D69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2.6.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Для получения муниципальной услуги заявитель подает в администрацию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заявление в произвольной форме.</w:t>
      </w:r>
    </w:p>
    <w:p w:rsidR="0097582C" w:rsidRPr="00925108" w:rsidRDefault="0097582C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В заявлении указываются фамилия, имя, отчество заинтересованного лица, адрес регистрации по месту жительства на территории </w:t>
      </w:r>
      <w:r w:rsidR="00E81850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«Могоенок»,</w:t>
      </w:r>
      <w:r w:rsidR="00F92A5F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 xml:space="preserve"> либо наименование и юридический адрес юридического лица.</w:t>
      </w:r>
    </w:p>
    <w:p w:rsidR="0097582C" w:rsidRPr="00925108" w:rsidRDefault="0097582C" w:rsidP="0057667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Заявление может быть предъявлено лично заявителем, посредством электронной почты, путем направления письма по почте. При наличии иных документов, подтверждающих необходимость предоставления муниципальной услуги, заявитель вправе приложить данные документы к заявлению.</w:t>
      </w:r>
    </w:p>
    <w:p w:rsidR="00BF0D69" w:rsidRPr="00925108" w:rsidRDefault="00BF0D69" w:rsidP="0057667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97582C" w:rsidRPr="00925108" w:rsidRDefault="0097582C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2.7. При предоставлении муниципальной услуги от заявителя запрещается требовать:</w:t>
      </w:r>
    </w:p>
    <w:p w:rsidR="0097582C" w:rsidRPr="00925108" w:rsidRDefault="0097582C" w:rsidP="00F92A5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582C" w:rsidRPr="00925108" w:rsidRDefault="00F92A5F" w:rsidP="00F92A5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925108">
        <w:rPr>
          <w:rFonts w:ascii="Arial" w:eastAsia="Times New Roman" w:hAnsi="Arial" w:cs="Arial"/>
          <w:sz w:val="24"/>
          <w:szCs w:val="24"/>
        </w:rPr>
        <w:t xml:space="preserve">- </w:t>
      </w:r>
      <w:r w:rsidR="0097582C" w:rsidRPr="00925108">
        <w:rPr>
          <w:rFonts w:ascii="Arial" w:eastAsia="Times New Roman" w:hAnsi="Arial" w:cs="Arial"/>
          <w:sz w:val="24"/>
          <w:szCs w:val="24"/>
        </w:rPr>
        <w:t>предоставления документов и информации, которые в соответствии с нормативными правовыми актами РФ,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  <w:proofErr w:type="gramEnd"/>
    </w:p>
    <w:p w:rsidR="0097582C" w:rsidRPr="00925108" w:rsidRDefault="00F92A5F" w:rsidP="00F92A5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-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 </w:t>
      </w:r>
      <w:proofErr w:type="gramStart"/>
      <w:r w:rsidR="0097582C" w:rsidRPr="00925108">
        <w:rPr>
          <w:rFonts w:ascii="Arial" w:eastAsia="Times New Roman" w:hAnsi="Arial" w:cs="Arial"/>
          <w:sz w:val="24"/>
          <w:szCs w:val="24"/>
        </w:rPr>
        <w:t>Которые являются необходимыми и обязательными для предоставления муниципальных услуг.</w:t>
      </w:r>
      <w:proofErr w:type="gramEnd"/>
    </w:p>
    <w:p w:rsidR="00BF0D69" w:rsidRPr="00925108" w:rsidRDefault="00BF0D69" w:rsidP="00F92A5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582C" w:rsidRPr="00925108" w:rsidRDefault="0097582C" w:rsidP="00F92A5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2.8. Основания</w:t>
      </w:r>
      <w:r w:rsidR="00F92A5F" w:rsidRPr="00925108">
        <w:rPr>
          <w:rFonts w:ascii="Arial" w:eastAsia="Times New Roman" w:hAnsi="Arial" w:cs="Arial"/>
          <w:sz w:val="24"/>
          <w:szCs w:val="24"/>
        </w:rPr>
        <w:t>ми</w:t>
      </w:r>
      <w:r w:rsidRPr="00925108">
        <w:rPr>
          <w:rFonts w:ascii="Arial" w:eastAsia="Times New Roman" w:hAnsi="Arial" w:cs="Arial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97582C" w:rsidRPr="00925108" w:rsidRDefault="00F92A5F" w:rsidP="00F92A5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-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отсутствие или невозможность прочтения в содержании заявления данных заявителями.</w:t>
      </w:r>
    </w:p>
    <w:p w:rsidR="0097582C" w:rsidRPr="00925108" w:rsidRDefault="00F92A5F" w:rsidP="00F92A5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-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Основания для о</w:t>
      </w:r>
      <w:r w:rsidRPr="00925108">
        <w:rPr>
          <w:rFonts w:ascii="Arial" w:eastAsia="Times New Roman" w:hAnsi="Arial" w:cs="Arial"/>
          <w:sz w:val="24"/>
          <w:szCs w:val="24"/>
        </w:rPr>
        <w:t>т</w:t>
      </w:r>
      <w:r w:rsidR="0097582C" w:rsidRPr="00925108">
        <w:rPr>
          <w:rFonts w:ascii="Arial" w:eastAsia="Times New Roman" w:hAnsi="Arial" w:cs="Arial"/>
          <w:sz w:val="24"/>
          <w:szCs w:val="24"/>
        </w:rPr>
        <w:t>каза</w:t>
      </w:r>
      <w:r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="0097582C" w:rsidRPr="00925108">
        <w:rPr>
          <w:rFonts w:ascii="Arial" w:eastAsia="Times New Roman" w:hAnsi="Arial" w:cs="Arial"/>
          <w:sz w:val="24"/>
          <w:szCs w:val="24"/>
        </w:rPr>
        <w:t>в предоставлении услуги отсутствуют:</w:t>
      </w:r>
    </w:p>
    <w:p w:rsidR="0097582C" w:rsidRPr="00925108" w:rsidRDefault="00F92A5F" w:rsidP="0097582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- 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Приостановление предоставления муниципальной услуги осуществляется в случае возникновения </w:t>
      </w:r>
      <w:proofErr w:type="spellStart"/>
      <w:r w:rsidR="0097582C" w:rsidRPr="00925108">
        <w:rPr>
          <w:rFonts w:ascii="Arial" w:eastAsia="Times New Roman" w:hAnsi="Arial" w:cs="Arial"/>
          <w:sz w:val="24"/>
          <w:szCs w:val="24"/>
        </w:rPr>
        <w:t>форс-можорных</w:t>
      </w:r>
      <w:proofErr w:type="spellEnd"/>
      <w:r w:rsidR="0097582C" w:rsidRPr="00925108">
        <w:rPr>
          <w:rFonts w:ascii="Arial" w:eastAsia="Times New Roman" w:hAnsi="Arial" w:cs="Arial"/>
          <w:sz w:val="24"/>
          <w:szCs w:val="24"/>
        </w:rPr>
        <w:t xml:space="preserve"> обстоятельств.</w:t>
      </w:r>
    </w:p>
    <w:p w:rsidR="00BF0D69" w:rsidRPr="00925108" w:rsidRDefault="00BF0D69" w:rsidP="0097582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0D69" w:rsidRPr="00925108" w:rsidRDefault="00BF0D69" w:rsidP="00BF0D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lastRenderedPageBreak/>
        <w:t>2.9. Услуг, которые являются необходимыми и обязательными для предоставления муниципальной услуги, не предусмотрено.</w:t>
      </w:r>
    </w:p>
    <w:p w:rsidR="00BF0D69" w:rsidRPr="00925108" w:rsidRDefault="00BF0D69" w:rsidP="00BF0D69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582C" w:rsidRPr="00925108" w:rsidRDefault="00BF0D69" w:rsidP="0057667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2.10.</w:t>
      </w:r>
      <w:r w:rsidR="0097582C" w:rsidRPr="00925108">
        <w:rPr>
          <w:rFonts w:ascii="Arial" w:eastAsia="Times New Roman" w:hAnsi="Arial" w:cs="Arial"/>
          <w:sz w:val="24"/>
          <w:szCs w:val="24"/>
        </w:rPr>
        <w:t xml:space="preserve"> Муниципальная услуга и информация о ней пр</w:t>
      </w:r>
      <w:r w:rsidR="0057667C" w:rsidRPr="00925108">
        <w:rPr>
          <w:rFonts w:ascii="Arial" w:eastAsia="Times New Roman" w:hAnsi="Arial" w:cs="Arial"/>
          <w:sz w:val="24"/>
          <w:szCs w:val="24"/>
        </w:rPr>
        <w:t>едоставляются бесплатно.</w:t>
      </w:r>
    </w:p>
    <w:p w:rsidR="00BF0D69" w:rsidRPr="00925108" w:rsidRDefault="00BF0D69" w:rsidP="0057667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0D69" w:rsidRPr="00925108" w:rsidRDefault="00BF0D69" w:rsidP="00BF0D6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F0D69" w:rsidRPr="00925108" w:rsidRDefault="00BF0D69" w:rsidP="00BF0D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</w:rPr>
        <w:t xml:space="preserve">2.11. </w:t>
      </w:r>
      <w:r w:rsidRPr="00925108">
        <w:rPr>
          <w:rFonts w:ascii="Arial" w:hAnsi="Arial" w:cs="Arial"/>
          <w:sz w:val="24"/>
          <w:szCs w:val="24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F0D69" w:rsidRPr="00925108" w:rsidRDefault="00BF0D69" w:rsidP="00A84034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F0D69" w:rsidRPr="00925108" w:rsidRDefault="00A84034" w:rsidP="00BF0D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2.12</w:t>
      </w:r>
      <w:r w:rsidR="00BF0D69" w:rsidRPr="00925108">
        <w:rPr>
          <w:rFonts w:ascii="Arial" w:hAnsi="Arial" w:cs="Arial"/>
          <w:sz w:val="24"/>
          <w:szCs w:val="24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97582C" w:rsidRPr="00925108" w:rsidRDefault="0097582C" w:rsidP="00BF0D6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Лица с ограниченными возможностями здоровья при подаче запроса о предоставлении муниципальной услуги и при получении результата предоставления муниц</w:t>
      </w:r>
      <w:r w:rsidR="0057667C" w:rsidRPr="00925108">
        <w:rPr>
          <w:rFonts w:ascii="Arial" w:eastAsia="Times New Roman" w:hAnsi="Arial" w:cs="Arial"/>
          <w:sz w:val="24"/>
          <w:szCs w:val="24"/>
        </w:rPr>
        <w:t>ипальной услуги обслуживаются в</w:t>
      </w:r>
      <w:r w:rsidRPr="00925108">
        <w:rPr>
          <w:rFonts w:ascii="Arial" w:eastAsia="Times New Roman" w:hAnsi="Arial" w:cs="Arial"/>
          <w:sz w:val="24"/>
          <w:szCs w:val="24"/>
        </w:rPr>
        <w:t>не очереди.</w:t>
      </w:r>
    </w:p>
    <w:p w:rsidR="00A84034" w:rsidRPr="00925108" w:rsidRDefault="00A84034" w:rsidP="00A84034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A84034" w:rsidRPr="00925108" w:rsidRDefault="00A84034" w:rsidP="00A840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2.13. Заявление о предоставлении муниципальной услуги регистрируется в день поступления в </w:t>
      </w:r>
      <w:r w:rsidR="00E81850" w:rsidRPr="00925108">
        <w:rPr>
          <w:rFonts w:ascii="Arial" w:hAnsi="Arial" w:cs="Arial"/>
          <w:sz w:val="24"/>
          <w:szCs w:val="24"/>
          <w:lang w:eastAsia="en-US"/>
        </w:rPr>
        <w:t>администрацию 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</w:t>
      </w:r>
      <w:r w:rsidRPr="00925108">
        <w:rPr>
          <w:rFonts w:ascii="Arial" w:hAnsi="Arial" w:cs="Arial"/>
          <w:sz w:val="24"/>
          <w:szCs w:val="24"/>
        </w:rPr>
        <w:t>.</w:t>
      </w:r>
    </w:p>
    <w:p w:rsidR="00A84034" w:rsidRPr="00925108" w:rsidRDefault="00A84034" w:rsidP="00A84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данных). На заявлении проставляется штамп, в котором указывается входящий номер и дата регистрации.</w:t>
      </w:r>
    </w:p>
    <w:p w:rsidR="00A84034" w:rsidRPr="00925108" w:rsidRDefault="00A84034" w:rsidP="00A8403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A84034" w:rsidRPr="00925108" w:rsidRDefault="00A84034" w:rsidP="00A8403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2.14. Вход в здание администрации </w:t>
      </w:r>
      <w:r w:rsidR="00E8185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</w:t>
      </w:r>
      <w:r w:rsidRPr="00925108">
        <w:rPr>
          <w:rFonts w:ascii="Arial" w:hAnsi="Arial" w:cs="Arial"/>
          <w:sz w:val="24"/>
          <w:szCs w:val="24"/>
        </w:rPr>
        <w:t>оформляется вывеской с указанием основных реквизитов органа местного самоуправления.</w:t>
      </w: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Непосредственно в здании администрации </w:t>
      </w:r>
      <w:r w:rsidR="00E8185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</w:t>
      </w:r>
      <w:r w:rsidRPr="00925108">
        <w:rPr>
          <w:rFonts w:ascii="Arial" w:hAnsi="Arial" w:cs="Arial"/>
          <w:sz w:val="24"/>
          <w:szCs w:val="24"/>
        </w:rPr>
        <w:t>размещается схема расположения подразделений с номерами кабинетов, а также график работы специалистов.</w:t>
      </w: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На стенде размещается следующая информация: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полное наименование и месторасположение администрации </w:t>
      </w:r>
      <w:r w:rsidR="00E8185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</w:t>
      </w:r>
      <w:r w:rsidRPr="00925108">
        <w:rPr>
          <w:rFonts w:ascii="Arial" w:hAnsi="Arial" w:cs="Arial"/>
          <w:sz w:val="24"/>
          <w:szCs w:val="24"/>
        </w:rPr>
        <w:t>; телефоны, график работы, фамилии, имена, отчества специалистов;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84034" w:rsidRPr="00925108" w:rsidRDefault="00A84034" w:rsidP="00A8403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A84034" w:rsidRPr="00925108" w:rsidRDefault="00A84034" w:rsidP="00A8403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</w:rPr>
        <w:t xml:space="preserve">2.15. </w:t>
      </w:r>
      <w:r w:rsidRPr="00925108">
        <w:rPr>
          <w:rFonts w:ascii="Arial" w:hAnsi="Arial" w:cs="Arial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наличие возможности получения муниципальной услуги в электронном виде;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 -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84034" w:rsidRPr="00925108" w:rsidRDefault="00A84034" w:rsidP="00A84034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2.16. Качество предоставления муниципальной услуги характеризуется отсутствием: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нарушений сроков предоставления муниципальной услуги и выполнения административных процедур.</w:t>
      </w:r>
    </w:p>
    <w:p w:rsidR="002E1108" w:rsidRPr="00925108" w:rsidRDefault="002E1108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</w:p>
    <w:p w:rsidR="002E1108" w:rsidRPr="00925108" w:rsidRDefault="002E1108" w:rsidP="002E110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2E1108" w:rsidRPr="00925108" w:rsidRDefault="002E1108" w:rsidP="002E110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2E1108" w:rsidRPr="00925108" w:rsidRDefault="002E1108" w:rsidP="002E1108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</w:rPr>
        <w:t xml:space="preserve">2.17. </w:t>
      </w:r>
      <w:proofErr w:type="gramStart"/>
      <w:r w:rsidRPr="00925108">
        <w:rPr>
          <w:rFonts w:ascii="Arial" w:hAnsi="Arial" w:cs="Arial"/>
          <w:sz w:val="24"/>
          <w:szCs w:val="24"/>
          <w:lang w:eastAsia="en-US"/>
        </w:rPr>
        <w:t>При</w:t>
      </w:r>
      <w:proofErr w:type="gramEnd"/>
      <w:r w:rsidRPr="00925108">
        <w:rPr>
          <w:rFonts w:ascii="Arial" w:hAnsi="Arial" w:cs="Arial"/>
          <w:sz w:val="24"/>
          <w:szCs w:val="24"/>
          <w:lang w:eastAsia="en-US"/>
        </w:rPr>
        <w:t xml:space="preserve"> предоставления муниципальной услуги в электронной форме для заявителей обеспечивается: </w:t>
      </w:r>
    </w:p>
    <w:p w:rsidR="002E1108" w:rsidRPr="00925108" w:rsidRDefault="002E1108" w:rsidP="002E1108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- возможность получения информации о предоставляемой муниципальной услуге в сети Интернет, в том числе на официальном сайте </w:t>
      </w:r>
      <w:r w:rsidRPr="00925108">
        <w:rPr>
          <w:rFonts w:ascii="Arial" w:hAnsi="Arial" w:cs="Arial"/>
          <w:sz w:val="24"/>
          <w:szCs w:val="24"/>
        </w:rPr>
        <w:t xml:space="preserve">администрации </w:t>
      </w:r>
      <w:r w:rsidR="003B5C14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- </w:t>
      </w:r>
      <w:proofErr w:type="spellStart"/>
      <w:r w:rsidRPr="00925108">
        <w:rPr>
          <w:rFonts w:ascii="Arial" w:hAnsi="Arial" w:cs="Arial"/>
          <w:sz w:val="24"/>
          <w:szCs w:val="24"/>
          <w:lang w:eastAsia="en-US"/>
        </w:rPr>
        <w:t>Могоенок</w:t>
      </w:r>
      <w:proofErr w:type="gramStart"/>
      <w:r w:rsidRPr="00925108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Pr="00925108">
        <w:rPr>
          <w:rFonts w:ascii="Arial" w:hAnsi="Arial" w:cs="Arial"/>
          <w:sz w:val="24"/>
          <w:szCs w:val="24"/>
          <w:lang w:eastAsia="en-US"/>
        </w:rPr>
        <w:t>ф</w:t>
      </w:r>
      <w:proofErr w:type="spellEnd"/>
      <w:r w:rsidRPr="00925108">
        <w:rPr>
          <w:rFonts w:ascii="Arial" w:hAnsi="Arial" w:cs="Arial"/>
          <w:sz w:val="24"/>
          <w:szCs w:val="24"/>
          <w:lang w:eastAsia="en-US"/>
        </w:rPr>
        <w:t>, на Едином и региональном порталах;</w:t>
      </w:r>
    </w:p>
    <w:p w:rsidR="002E1108" w:rsidRPr="00925108" w:rsidRDefault="002E1108" w:rsidP="002E1108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lastRenderedPageBreak/>
        <w:t xml:space="preserve">-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</w:t>
      </w:r>
      <w:r w:rsidRPr="00925108">
        <w:rPr>
          <w:rFonts w:ascii="Arial" w:hAnsi="Arial" w:cs="Arial"/>
          <w:sz w:val="24"/>
          <w:szCs w:val="24"/>
        </w:rPr>
        <w:t xml:space="preserve">администрации </w:t>
      </w:r>
      <w:r w:rsidR="003B5C14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- </w:t>
      </w:r>
      <w:proofErr w:type="spellStart"/>
      <w:r w:rsidRPr="00925108">
        <w:rPr>
          <w:rFonts w:ascii="Arial" w:hAnsi="Arial" w:cs="Arial"/>
          <w:sz w:val="24"/>
          <w:szCs w:val="24"/>
          <w:lang w:eastAsia="en-US"/>
        </w:rPr>
        <w:t>Могоенок</w:t>
      </w:r>
      <w:proofErr w:type="gramStart"/>
      <w:r w:rsidRPr="00925108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Pr="00925108">
        <w:rPr>
          <w:rFonts w:ascii="Arial" w:hAnsi="Arial" w:cs="Arial"/>
          <w:sz w:val="24"/>
          <w:szCs w:val="24"/>
          <w:lang w:eastAsia="en-US"/>
        </w:rPr>
        <w:t>ф</w:t>
      </w:r>
      <w:proofErr w:type="spellEnd"/>
      <w:r w:rsidRPr="00925108">
        <w:rPr>
          <w:rFonts w:ascii="Arial" w:hAnsi="Arial" w:cs="Arial"/>
          <w:sz w:val="24"/>
          <w:szCs w:val="24"/>
          <w:lang w:eastAsia="en-US"/>
        </w:rPr>
        <w:t>, на Едином и региональном порталах;</w:t>
      </w:r>
    </w:p>
    <w:p w:rsidR="002E1108" w:rsidRPr="00925108" w:rsidRDefault="002E1108" w:rsidP="002E1108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2E1108" w:rsidRPr="00925108" w:rsidRDefault="002E1108" w:rsidP="002E1108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2E1108" w:rsidRPr="00925108" w:rsidRDefault="002E1108" w:rsidP="002E1108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25108">
        <w:rPr>
          <w:rFonts w:ascii="Arial" w:hAnsi="Arial" w:cs="Arial"/>
          <w:sz w:val="24"/>
          <w:szCs w:val="24"/>
          <w:lang w:eastAsia="en-US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A84034" w:rsidRPr="00925108" w:rsidRDefault="00A84034" w:rsidP="00A84034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582C" w:rsidRPr="00925108" w:rsidRDefault="0097582C" w:rsidP="002E1108">
      <w:pPr>
        <w:pStyle w:val="a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5108">
        <w:rPr>
          <w:rFonts w:ascii="Arial" w:eastAsia="Times New Roman" w:hAnsi="Arial" w:cs="Arial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1) прием и регистрация запроса и необходимых документов;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2)</w:t>
      </w:r>
      <w:r w:rsidR="002E1108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>рассмотрение запроса и представленных документов;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3)</w:t>
      </w:r>
      <w:r w:rsidR="002E1108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>подготовка и выдача ответа либо отказ с указанием причин;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3.2.Прием и регистрация запроса и необходимых документов.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Процедура исполнения муниципальной услуги начинается с приема запроса о предоставлении услуги с необходимым комплектом документов.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Сотрудник, уполномоченный принимать документы, устанавливает предмет обращения, личность заявителя и проверяет его полномочия.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Получение документов от заинтересованных лиц фиксируется сотрудником, уполномоченным на прием запроса, путем регистрации.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Сотрудник, уполномоченный на прием запроса, передает запрос в порядке делопроизводства главе администрации для рассмотрения запроса.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Глава администрации рассматривает заявление и определяет ответственного исполнителя — специалиста администрации </w:t>
      </w:r>
      <w:r w:rsidR="002E1108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Срок административной процедуры не должен превышать 2-х рабочих дней с момента поступления.</w:t>
      </w:r>
    </w:p>
    <w:p w:rsidR="0097582C" w:rsidRPr="00925108" w:rsidRDefault="0097582C" w:rsidP="002E1108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регистрация запроса и передача его на рассмотрение.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3.3. Рассмотрение запроса и представленных документов.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 передача запроса на рассмотрение исполнителю.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Сотрудник, ответственный за подготовку запроса: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— подготавливает ответ, содержащий</w:t>
      </w:r>
      <w:r w:rsidR="0034603B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>информацию об участии в организации деятельности по сбор</w:t>
      </w:r>
      <w:r w:rsidR="0034603B" w:rsidRPr="00925108">
        <w:rPr>
          <w:rFonts w:ascii="Arial" w:eastAsia="Times New Roman" w:hAnsi="Arial" w:cs="Arial"/>
          <w:sz w:val="24"/>
          <w:szCs w:val="24"/>
        </w:rPr>
        <w:t>у (в том числе раздельному) и</w:t>
      </w:r>
      <w:r w:rsidRPr="00925108">
        <w:rPr>
          <w:rFonts w:ascii="Arial" w:eastAsia="Times New Roman" w:hAnsi="Arial" w:cs="Arial"/>
          <w:sz w:val="24"/>
          <w:szCs w:val="24"/>
        </w:rPr>
        <w:t xml:space="preserve"> транспортированию, обработке, утилизации, обезвреживанию, захоронению твердых коммунальных отходов либо готовит отказ;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Специалист подготавливает проект ответа заявителю и направляет его на подписание главе администрации </w:t>
      </w:r>
      <w:r w:rsidR="0034603B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Pr="00925108">
        <w:rPr>
          <w:rFonts w:ascii="Arial" w:eastAsia="Times New Roman" w:hAnsi="Arial" w:cs="Arial"/>
          <w:sz w:val="24"/>
          <w:szCs w:val="24"/>
        </w:rPr>
        <w:t>, содержащий информацию в письменной форме о порядке предоставления информации об организации утилизации бытовых и промышленных отходов населению, либо ответ о невозможности предоставить муниципальную услугу.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lastRenderedPageBreak/>
        <w:t>Срок выполнения процедуры не должен превышать 20 рабочих дней с момента передачи запроса на рассмотрение исполнителю</w:t>
      </w:r>
      <w:proofErr w:type="gramStart"/>
      <w:r w:rsidRPr="00925108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97582C" w:rsidRPr="00925108" w:rsidRDefault="0034603B" w:rsidP="0034603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ab/>
      </w:r>
      <w:r w:rsidR="0097582C" w:rsidRPr="00925108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подготовка ответа заявителю.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3.4. Выдача подготовленного ответа либо отказа на предоставление муниципальной услуги.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Сотрудник, ответственный за подготовку ответа, передает ответ главе администрации для подписания.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После подписания главы администрации специалист по делопроизводству регистрирует ответ или решение об отказе в выдаче ответа в журнале исходящей корреспонденции и передает сотруднику, ответственному за подготовку ответа.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В целях оптимизации предоставления муниципальной услуги сотрудник, ответственный за подготовку ответа, уведомляет заявителя о принятом решении по телефону, факсу, почте, электронной почте.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Ответ или мотивированный отказ в предоставлении муниципальной услуги выдается заявителю при его личном обращении или направляется письмом.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Срок административной процедуры не должен превышать 3-х рабочих дней с момента подготовки ответа мотивированного отказа.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выдача ответа или мотивированного отказа в предоставлении муниципальной услуги.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4.1. Текущий </w:t>
      </w:r>
      <w:proofErr w:type="gramStart"/>
      <w:r w:rsidRPr="00925108">
        <w:rPr>
          <w:rFonts w:ascii="Arial" w:eastAsia="Times New Roman" w:hAnsi="Arial" w:cs="Arial"/>
          <w:sz w:val="24"/>
          <w:szCs w:val="24"/>
        </w:rPr>
        <w:t>контроль</w:t>
      </w:r>
      <w:r w:rsidR="0034603B" w:rsidRPr="00925108">
        <w:rPr>
          <w:rFonts w:ascii="Arial" w:eastAsia="Times New Roman" w:hAnsi="Arial" w:cs="Arial"/>
          <w:sz w:val="24"/>
          <w:szCs w:val="24"/>
        </w:rPr>
        <w:t xml:space="preserve"> </w:t>
      </w:r>
      <w:r w:rsidRPr="00925108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925108">
        <w:rPr>
          <w:rFonts w:ascii="Arial" w:eastAsia="Times New Roman" w:hAnsi="Arial" w:cs="Arial"/>
          <w:sz w:val="24"/>
          <w:szCs w:val="24"/>
        </w:rPr>
        <w:t xml:space="preserve"> соблюдением последовательности действий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</w:t>
      </w:r>
      <w:r w:rsidR="0034603B" w:rsidRPr="00925108">
        <w:rPr>
          <w:rFonts w:ascii="Arial" w:eastAsia="Times New Roman" w:hAnsi="Arial" w:cs="Arial"/>
          <w:sz w:val="24"/>
          <w:szCs w:val="24"/>
        </w:rPr>
        <w:t>главой муниципального образования «Могоенок»</w:t>
      </w:r>
      <w:r w:rsidRPr="00925108">
        <w:rPr>
          <w:rFonts w:ascii="Arial" w:eastAsia="Times New Roman" w:hAnsi="Arial" w:cs="Arial"/>
          <w:sz w:val="24"/>
          <w:szCs w:val="24"/>
        </w:rPr>
        <w:t>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4.2. </w:t>
      </w:r>
      <w:proofErr w:type="gramStart"/>
      <w:r w:rsidRPr="0092510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25108">
        <w:rPr>
          <w:rFonts w:ascii="Arial" w:eastAsia="Times New Roman" w:hAnsi="Arial" w:cs="Arial"/>
          <w:sz w:val="24"/>
          <w:szCs w:val="24"/>
        </w:rPr>
        <w:t xml:space="preserve"> полнотой и качеством исполнения муниципальной услуги включает в себя проведения проверок, рассмотрение, принятие решений и подготовку ответов на обращение заявителей, содержащих жалобы на нарушение их прав в области охраны окружающей среды.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4.3.Персональная ответственность сотрудника администрации </w:t>
      </w:r>
      <w:r w:rsidR="0034603B" w:rsidRPr="00925108">
        <w:rPr>
          <w:rFonts w:ascii="Arial" w:eastAsia="Times New Roman" w:hAnsi="Arial" w:cs="Arial"/>
          <w:sz w:val="24"/>
          <w:szCs w:val="24"/>
        </w:rPr>
        <w:t>муниципального образования «Могоенок»</w:t>
      </w:r>
      <w:r w:rsidRPr="00925108">
        <w:rPr>
          <w:rFonts w:ascii="Arial" w:eastAsia="Times New Roman" w:hAnsi="Arial" w:cs="Arial"/>
          <w:sz w:val="24"/>
          <w:szCs w:val="24"/>
        </w:rPr>
        <w:t xml:space="preserve"> определяется должностной инструкцией в соответствии с требованиями действующего законодательства.</w:t>
      </w:r>
    </w:p>
    <w:p w:rsidR="0097582C" w:rsidRPr="00925108" w:rsidRDefault="0097582C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5108">
        <w:rPr>
          <w:rFonts w:ascii="Arial" w:eastAsia="Times New Roman" w:hAnsi="Arial" w:cs="Arial"/>
          <w:sz w:val="24"/>
          <w:szCs w:val="24"/>
        </w:rPr>
        <w:t xml:space="preserve">4.4. В случае выявления в результате осуществления </w:t>
      </w:r>
      <w:proofErr w:type="gramStart"/>
      <w:r w:rsidRPr="0092510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925108">
        <w:rPr>
          <w:rFonts w:ascii="Arial" w:eastAsia="Times New Roman" w:hAnsi="Arial" w:cs="Arial"/>
          <w:sz w:val="24"/>
          <w:szCs w:val="24"/>
        </w:rPr>
        <w:t xml:space="preserve"> исполнением муниципальной услуги нарушений прав заявителя, привлечение к ответственности виновных лиц осуществляется в соответствии с действующим законодательством.</w:t>
      </w:r>
    </w:p>
    <w:p w:rsidR="0034603B" w:rsidRPr="00925108" w:rsidRDefault="0034603B" w:rsidP="0034603B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7582C" w:rsidRPr="00925108" w:rsidRDefault="0097582C" w:rsidP="003460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25108">
        <w:rPr>
          <w:rFonts w:ascii="Arial" w:eastAsia="Times New Roman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лиц.</w:t>
      </w:r>
    </w:p>
    <w:p w:rsidR="0034603B" w:rsidRPr="00925108" w:rsidRDefault="0034603B" w:rsidP="0097582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4603B" w:rsidRPr="00925108" w:rsidRDefault="0034603B" w:rsidP="004577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5" w:history="1">
        <w:r w:rsidRPr="00925108">
          <w:rPr>
            <w:rFonts w:ascii="Arial" w:hAnsi="Arial" w:cs="Arial"/>
            <w:sz w:val="24"/>
            <w:szCs w:val="24"/>
          </w:rPr>
          <w:t>законом</w:t>
        </w:r>
      </w:hyperlink>
      <w:r w:rsidRPr="00925108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34603B" w:rsidRPr="00925108" w:rsidRDefault="0034603B" w:rsidP="0034603B">
      <w:pPr>
        <w:ind w:firstLine="57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25108">
        <w:rPr>
          <w:rFonts w:ascii="Arial" w:hAnsi="Arial" w:cs="Arial"/>
          <w:b/>
          <w:bCs/>
          <w:sz w:val="24"/>
          <w:szCs w:val="24"/>
          <w:lang w:eastAsia="en-US"/>
        </w:rPr>
        <w:t>Основания для начала процедуры досудебного (внесудебного) обжалования</w:t>
      </w:r>
    </w:p>
    <w:p w:rsidR="0034603B" w:rsidRPr="00925108" w:rsidRDefault="0034603B" w:rsidP="00457776">
      <w:pPr>
        <w:pStyle w:val="a6"/>
        <w:ind w:firstLine="570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5.2. Основанием для начала процедуры досудебного (внесудебного) обжалования является направление обращения по обжалованию действия (бездействия) должностных лиц, а также принимаемых ими решений при </w:t>
      </w:r>
      <w:r w:rsidRPr="00925108">
        <w:rPr>
          <w:rFonts w:ascii="Arial" w:hAnsi="Arial" w:cs="Arial"/>
          <w:sz w:val="24"/>
          <w:szCs w:val="24"/>
          <w:lang w:eastAsia="en-US"/>
        </w:rPr>
        <w:lastRenderedPageBreak/>
        <w:t>предоставлении муниципальн</w:t>
      </w:r>
      <w:r w:rsidR="003B5C14" w:rsidRPr="00925108">
        <w:rPr>
          <w:rFonts w:ascii="Arial" w:hAnsi="Arial" w:cs="Arial"/>
          <w:sz w:val="24"/>
          <w:szCs w:val="24"/>
          <w:lang w:eastAsia="en-US"/>
        </w:rPr>
        <w:t>ой услуги главе администрации муниципального образования «Могоенок»</w:t>
      </w:r>
      <w:r w:rsidRPr="00925108">
        <w:rPr>
          <w:rFonts w:ascii="Arial" w:hAnsi="Arial" w:cs="Arial"/>
          <w:sz w:val="24"/>
          <w:szCs w:val="24"/>
          <w:lang w:eastAsia="en-US"/>
        </w:rPr>
        <w:t>. Заявители имеют право обратиться лично (устно), направить письменное или электронное заявление или обращение. Жалоба может быть подана  через МФЦ. При поступлении жалобы МФЦ обеспечивает ее подачу в уполномоченный на ее рассмотрение орган в порядке и сроки, которые установлены соглашением о взаимодействи</w:t>
      </w:r>
      <w:r w:rsidR="003B5C14" w:rsidRPr="00925108">
        <w:rPr>
          <w:rFonts w:ascii="Arial" w:hAnsi="Arial" w:cs="Arial"/>
          <w:sz w:val="24"/>
          <w:szCs w:val="24"/>
          <w:lang w:eastAsia="en-US"/>
        </w:rPr>
        <w:t>и между МФЦ и администрацией  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«Могоенок», но не позднее следующего рабочего дня со дня поступления жалобы.</w:t>
      </w:r>
    </w:p>
    <w:p w:rsidR="0034603B" w:rsidRPr="00925108" w:rsidRDefault="0034603B" w:rsidP="00457776">
      <w:pPr>
        <w:pStyle w:val="a6"/>
        <w:ind w:firstLine="570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Обращение, направленное по информационным системам общего пользования (электронное обращение), подлежит рассмотрению в порядке, установленном Федеральным законом «Об организации предоставления государственных и муниципальных услуг».</w:t>
      </w:r>
    </w:p>
    <w:p w:rsidR="00457776" w:rsidRPr="00925108" w:rsidRDefault="00457776" w:rsidP="00457776">
      <w:pPr>
        <w:pStyle w:val="a6"/>
        <w:ind w:firstLine="570"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03B" w:rsidRPr="00925108" w:rsidRDefault="0034603B" w:rsidP="004577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Предмет жалобы</w:t>
      </w:r>
    </w:p>
    <w:p w:rsidR="0034603B" w:rsidRPr="00925108" w:rsidRDefault="0034603B" w:rsidP="00457776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925108">
        <w:rPr>
          <w:rFonts w:ascii="Arial" w:hAnsi="Arial" w:cs="Arial"/>
          <w:sz w:val="24"/>
          <w:szCs w:val="24"/>
        </w:rPr>
        <w:t xml:space="preserve">Предметом жалобы могут являться действие (бездействие) и (или) решения, осуществляемые (принятые) администрацией </w:t>
      </w:r>
      <w:r w:rsidR="003B5C14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</w:t>
      </w:r>
      <w:r w:rsidRPr="00925108">
        <w:rPr>
          <w:rFonts w:ascii="Arial" w:hAnsi="Arial" w:cs="Arial"/>
          <w:sz w:val="24"/>
          <w:szCs w:val="24"/>
        </w:rPr>
        <w:t>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34603B" w:rsidRPr="00925108" w:rsidRDefault="0034603B" w:rsidP="00457776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34603B" w:rsidRPr="00925108" w:rsidRDefault="0034603B" w:rsidP="00457776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4603B" w:rsidRPr="00925108" w:rsidRDefault="0034603B" w:rsidP="00457776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34603B" w:rsidRPr="00925108" w:rsidRDefault="0034603B" w:rsidP="00457776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 и муниципальными нормативными правовыми актами для предоставления муниципальной услуги;</w:t>
      </w:r>
    </w:p>
    <w:p w:rsidR="0034603B" w:rsidRPr="00925108" w:rsidRDefault="0034603B" w:rsidP="00457776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 и муниципальными нормативными правовыми актами для предоставления муниципальной услуги, у заявителя;</w:t>
      </w:r>
    </w:p>
    <w:p w:rsidR="0034603B" w:rsidRPr="00925108" w:rsidRDefault="0034603B" w:rsidP="00457776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25108">
        <w:rPr>
          <w:rFonts w:ascii="Arial" w:hAnsi="Arial" w:cs="Arial"/>
          <w:sz w:val="24"/>
          <w:szCs w:val="24"/>
        </w:rPr>
        <w:t>д</w:t>
      </w:r>
      <w:proofErr w:type="spellEnd"/>
      <w:r w:rsidRPr="00925108">
        <w:rPr>
          <w:rFonts w:ascii="Arial" w:hAnsi="Arial" w:cs="Arial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 и муниципальными нормативными правовыми актами;</w:t>
      </w:r>
      <w:proofErr w:type="gramEnd"/>
    </w:p>
    <w:p w:rsidR="0034603B" w:rsidRPr="00925108" w:rsidRDefault="0034603B" w:rsidP="00457776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 и муниципальными нормативными правовыми актами;</w:t>
      </w:r>
    </w:p>
    <w:p w:rsidR="0034603B" w:rsidRPr="00925108" w:rsidRDefault="0034603B" w:rsidP="00457776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25108">
        <w:rPr>
          <w:rFonts w:ascii="Arial" w:hAnsi="Arial" w:cs="Arial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603B" w:rsidRPr="00925108" w:rsidRDefault="0034603B" w:rsidP="00457776">
      <w:pPr>
        <w:pStyle w:val="a6"/>
        <w:rPr>
          <w:rFonts w:ascii="Arial" w:hAnsi="Arial" w:cs="Arial"/>
          <w:sz w:val="24"/>
          <w:szCs w:val="24"/>
        </w:rPr>
      </w:pPr>
    </w:p>
    <w:p w:rsidR="0034603B" w:rsidRPr="00925108" w:rsidRDefault="0034603B" w:rsidP="004577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34603B" w:rsidRPr="00925108" w:rsidRDefault="0034603B" w:rsidP="00457776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5.4. В случае несогласия заявителя с решением или действием (бездействием) администрации </w:t>
      </w:r>
      <w:r w:rsidR="008F323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</w:t>
      </w:r>
      <w:r w:rsidRPr="00925108">
        <w:rPr>
          <w:rFonts w:ascii="Arial" w:hAnsi="Arial" w:cs="Arial"/>
          <w:sz w:val="24"/>
          <w:szCs w:val="24"/>
        </w:rPr>
        <w:t xml:space="preserve">, должностного лица, муниципального служащего жалоба подается на имя главы администрации </w:t>
      </w:r>
      <w:r w:rsidR="008F323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</w:t>
      </w:r>
      <w:r w:rsidRPr="00925108">
        <w:rPr>
          <w:rFonts w:ascii="Arial" w:hAnsi="Arial" w:cs="Arial"/>
          <w:sz w:val="24"/>
          <w:szCs w:val="24"/>
        </w:rPr>
        <w:t xml:space="preserve"> </w:t>
      </w:r>
    </w:p>
    <w:p w:rsidR="00457776" w:rsidRPr="00925108" w:rsidRDefault="00457776" w:rsidP="00457776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</w:p>
    <w:p w:rsidR="0034603B" w:rsidRPr="00925108" w:rsidRDefault="0034603B" w:rsidP="0045777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lastRenderedPageBreak/>
        <w:t xml:space="preserve">5.5. Жалоба подается в администрацию </w:t>
      </w:r>
      <w:r w:rsidR="008F323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</w:t>
      </w:r>
      <w:r w:rsidRPr="00925108">
        <w:rPr>
          <w:rFonts w:ascii="Arial" w:hAnsi="Arial" w:cs="Arial"/>
          <w:sz w:val="24"/>
          <w:szCs w:val="24"/>
        </w:rPr>
        <w:t>в письменной форме на бумажном носителе или в электронной форме.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5.6. Жалоба может быть направлена по почте, через МФЦ, с использованием сети «Интернет», официального сайта 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="008F3230" w:rsidRPr="00925108">
        <w:rPr>
          <w:rFonts w:ascii="Arial" w:hAnsi="Arial" w:cs="Arial"/>
          <w:sz w:val="24"/>
          <w:szCs w:val="24"/>
        </w:rPr>
        <w:t>муниципального образования</w:t>
      </w:r>
      <w:r w:rsidR="00457776" w:rsidRPr="00925108">
        <w:rPr>
          <w:rFonts w:ascii="Arial" w:hAnsi="Arial" w:cs="Arial"/>
          <w:sz w:val="24"/>
          <w:szCs w:val="24"/>
        </w:rPr>
        <w:t xml:space="preserve"> «Могоенок», </w:t>
      </w:r>
      <w:r w:rsidRPr="00925108">
        <w:rPr>
          <w:rFonts w:ascii="Arial" w:hAnsi="Arial" w:cs="Arial"/>
          <w:sz w:val="24"/>
          <w:szCs w:val="24"/>
          <w:lang w:eastAsia="en-US"/>
        </w:rPr>
        <w:t>Единого и регионального порталов</w:t>
      </w:r>
      <w:r w:rsidRPr="00925108">
        <w:rPr>
          <w:rFonts w:ascii="Arial" w:hAnsi="Arial" w:cs="Arial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5108">
        <w:rPr>
          <w:rFonts w:ascii="Arial" w:hAnsi="Arial" w:cs="Arial"/>
          <w:sz w:val="24"/>
          <w:szCs w:val="24"/>
        </w:rPr>
        <w:t xml:space="preserve">администрацией </w:t>
      </w:r>
      <w:r w:rsidR="008F323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</w:t>
      </w:r>
      <w:r w:rsidRPr="00925108">
        <w:rPr>
          <w:rFonts w:ascii="Arial" w:hAnsi="Arial" w:cs="Arial"/>
          <w:sz w:val="24"/>
          <w:szCs w:val="24"/>
        </w:rPr>
        <w:t>. При этом срок рассмотрения жалобы исчисляется со дня регистрации жалобы в органе местного самоуправления.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5.7. Жалоба в соответствии с Федеральным </w:t>
      </w:r>
      <w:hyperlink r:id="rId6" w:history="1">
        <w:r w:rsidRPr="00925108">
          <w:rPr>
            <w:rFonts w:ascii="Arial" w:hAnsi="Arial" w:cs="Arial"/>
            <w:sz w:val="24"/>
            <w:szCs w:val="24"/>
          </w:rPr>
          <w:t>законом</w:t>
        </w:r>
      </w:hyperlink>
      <w:r w:rsidRPr="00925108">
        <w:rPr>
          <w:rFonts w:ascii="Arial" w:hAnsi="Arial" w:cs="Arial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</w:t>
      </w:r>
      <w:r w:rsidRPr="00925108">
        <w:rPr>
          <w:rFonts w:ascii="Arial" w:hAnsi="Arial" w:cs="Arial"/>
          <w:sz w:val="24"/>
          <w:szCs w:val="24"/>
        </w:rPr>
        <w:t xml:space="preserve"> должна содержать: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25108">
        <w:rPr>
          <w:rFonts w:ascii="Arial" w:hAnsi="Arial" w:cs="Arial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03B" w:rsidRPr="00925108" w:rsidRDefault="0034603B" w:rsidP="00E45E5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5.8.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25108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925108">
        <w:rPr>
          <w:rFonts w:ascii="Arial" w:hAnsi="Arial" w:cs="Arial"/>
          <w:sz w:val="24"/>
          <w:szCs w:val="24"/>
        </w:rPr>
        <w:t>: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603B" w:rsidRPr="00925108" w:rsidRDefault="0034603B" w:rsidP="00E45E5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5.9. Время приема жалоб должно совпадать со временем предоставления муниципальной услуги.</w:t>
      </w:r>
    </w:p>
    <w:p w:rsidR="0034603B" w:rsidRPr="00925108" w:rsidRDefault="0034603B" w:rsidP="00E45E5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4603B" w:rsidRPr="00925108" w:rsidRDefault="0034603B" w:rsidP="00E45E5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5.11. В электронном виде жалоба может быть подана заявителем посредством:</w:t>
      </w:r>
    </w:p>
    <w:p w:rsidR="0034603B" w:rsidRPr="00925108" w:rsidRDefault="008F3230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-</w:t>
      </w:r>
      <w:r w:rsidR="0034603B" w:rsidRPr="00925108">
        <w:rPr>
          <w:rFonts w:ascii="Arial" w:hAnsi="Arial" w:cs="Arial"/>
          <w:sz w:val="24"/>
          <w:szCs w:val="24"/>
        </w:rPr>
        <w:t xml:space="preserve">официального сайта администрации </w:t>
      </w:r>
      <w:r w:rsidRPr="00925108">
        <w:rPr>
          <w:rFonts w:ascii="Arial" w:hAnsi="Arial" w:cs="Arial"/>
          <w:sz w:val="24"/>
          <w:szCs w:val="24"/>
        </w:rPr>
        <w:t>муниципального образования</w:t>
      </w:r>
      <w:r w:rsidR="00457776" w:rsidRPr="00925108">
        <w:rPr>
          <w:rFonts w:ascii="Arial" w:hAnsi="Arial" w:cs="Arial"/>
          <w:sz w:val="24"/>
          <w:szCs w:val="24"/>
        </w:rPr>
        <w:t xml:space="preserve"> «Могоенок»</w:t>
      </w:r>
      <w:r w:rsidR="00457776" w:rsidRPr="0092510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4603B" w:rsidRPr="00925108">
        <w:rPr>
          <w:rFonts w:ascii="Arial" w:hAnsi="Arial" w:cs="Arial"/>
          <w:sz w:val="24"/>
          <w:szCs w:val="24"/>
        </w:rPr>
        <w:t>в информационно-телекоммуникационной сети Интернет;</w:t>
      </w:r>
    </w:p>
    <w:p w:rsidR="008F3230" w:rsidRPr="00925108" w:rsidRDefault="008F3230" w:rsidP="00E45E5D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-</w:t>
      </w:r>
      <w:r w:rsidR="0034603B" w:rsidRPr="00925108">
        <w:rPr>
          <w:rFonts w:ascii="Arial" w:hAnsi="Arial" w:cs="Arial"/>
          <w:sz w:val="24"/>
          <w:szCs w:val="24"/>
          <w:lang w:eastAsia="en-US"/>
        </w:rPr>
        <w:t xml:space="preserve">электронной почты. </w:t>
      </w:r>
    </w:p>
    <w:p w:rsidR="0034603B" w:rsidRPr="00925108" w:rsidRDefault="0034603B" w:rsidP="008F3230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Жалоба направляется на адрес электронной почты </w:t>
      </w:r>
      <w:r w:rsidRPr="00925108">
        <w:rPr>
          <w:rFonts w:ascii="Arial" w:hAnsi="Arial" w:cs="Arial"/>
          <w:sz w:val="24"/>
          <w:szCs w:val="24"/>
        </w:rPr>
        <w:t xml:space="preserve">администрации </w:t>
      </w:r>
      <w:r w:rsidR="008F3230" w:rsidRPr="00925108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адрес почты: </w:t>
      </w:r>
      <w:proofErr w:type="spellStart"/>
      <w:r w:rsidRPr="00925108">
        <w:rPr>
          <w:rFonts w:ascii="Arial" w:hAnsi="Arial" w:cs="Arial"/>
          <w:sz w:val="24"/>
          <w:szCs w:val="24"/>
          <w:lang w:val="en-US" w:eastAsia="en-US"/>
        </w:rPr>
        <w:t>garifulinadg</w:t>
      </w:r>
      <w:proofErr w:type="spellEnd"/>
      <w:r w:rsidRPr="00925108">
        <w:rPr>
          <w:rFonts w:ascii="Arial" w:hAnsi="Arial" w:cs="Arial"/>
          <w:sz w:val="24"/>
          <w:szCs w:val="24"/>
          <w:lang w:eastAsia="en-US"/>
        </w:rPr>
        <w:t>@</w:t>
      </w:r>
      <w:r w:rsidRPr="00925108">
        <w:rPr>
          <w:rFonts w:ascii="Arial" w:hAnsi="Arial" w:cs="Arial"/>
          <w:sz w:val="24"/>
          <w:szCs w:val="24"/>
          <w:lang w:val="en-US" w:eastAsia="en-US"/>
        </w:rPr>
        <w:t>mail</w:t>
      </w:r>
      <w:r w:rsidRPr="00925108">
        <w:rPr>
          <w:rFonts w:ascii="Arial" w:hAnsi="Arial" w:cs="Arial"/>
          <w:sz w:val="24"/>
          <w:szCs w:val="24"/>
          <w:lang w:eastAsia="en-US"/>
        </w:rPr>
        <w:t>.</w:t>
      </w:r>
      <w:proofErr w:type="spellStart"/>
      <w:r w:rsidRPr="00925108">
        <w:rPr>
          <w:rFonts w:ascii="Arial" w:hAnsi="Arial" w:cs="Arial"/>
          <w:sz w:val="24"/>
          <w:szCs w:val="24"/>
          <w:lang w:val="en-US" w:eastAsia="en-US"/>
        </w:rPr>
        <w:t>ru</w:t>
      </w:r>
      <w:proofErr w:type="spellEnd"/>
      <w:r w:rsidRPr="0092510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5108">
        <w:rPr>
          <w:rFonts w:ascii="Arial" w:hAnsi="Arial" w:cs="Arial"/>
          <w:sz w:val="24"/>
          <w:szCs w:val="24"/>
        </w:rPr>
        <w:t xml:space="preserve"> </w:t>
      </w:r>
      <w:r w:rsidRPr="00925108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Интернет;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Единого портала государственных и муниципальных услуг.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lastRenderedPageBreak/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45E5D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4603B" w:rsidRPr="00925108" w:rsidRDefault="0034603B" w:rsidP="008F323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5.12. Жалоба, поступившая в администрацию, подлежит регистрации не позднее следующего рабочего дня со дня ее поступления. </w:t>
      </w:r>
      <w:proofErr w:type="gramStart"/>
      <w:r w:rsidRPr="00925108">
        <w:rPr>
          <w:rFonts w:ascii="Arial" w:hAnsi="Arial" w:cs="Arial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34603B" w:rsidRPr="00925108" w:rsidRDefault="0034603B" w:rsidP="0034603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34603B" w:rsidRPr="00925108" w:rsidRDefault="0034603B" w:rsidP="00E45E5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Перечень оснований для приостановления рассмотрения жалобы</w:t>
      </w:r>
    </w:p>
    <w:p w:rsidR="0034603B" w:rsidRPr="00925108" w:rsidRDefault="0034603B" w:rsidP="00E45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5.13. Оснований для приостановления рассмотрения жалобы не предусмотрено.</w:t>
      </w:r>
    </w:p>
    <w:p w:rsidR="0034603B" w:rsidRPr="00925108" w:rsidRDefault="0034603B" w:rsidP="00E45E5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5.14. По результатам рассмотрения жалобы </w:t>
      </w:r>
      <w:r w:rsidR="008F3230" w:rsidRPr="00925108">
        <w:rPr>
          <w:rFonts w:ascii="Arial" w:hAnsi="Arial" w:cs="Arial"/>
          <w:sz w:val="24"/>
          <w:szCs w:val="24"/>
          <w:lang w:eastAsia="en-US"/>
        </w:rPr>
        <w:t>администрация 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</w:t>
      </w:r>
      <w:r w:rsidRPr="00925108">
        <w:rPr>
          <w:rFonts w:ascii="Arial" w:hAnsi="Arial" w:cs="Arial"/>
          <w:sz w:val="24"/>
          <w:szCs w:val="24"/>
        </w:rPr>
        <w:t xml:space="preserve"> 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2510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При удовлетворении жалобы </w:t>
      </w:r>
      <w:r w:rsidR="008F3230" w:rsidRPr="00925108">
        <w:rPr>
          <w:rFonts w:ascii="Arial" w:hAnsi="Arial" w:cs="Arial"/>
          <w:sz w:val="24"/>
          <w:szCs w:val="24"/>
          <w:lang w:eastAsia="en-US"/>
        </w:rPr>
        <w:t>администрация муниципального образования</w:t>
      </w:r>
      <w:r w:rsidRPr="00925108">
        <w:rPr>
          <w:rFonts w:ascii="Arial" w:hAnsi="Arial" w:cs="Arial"/>
          <w:sz w:val="24"/>
          <w:szCs w:val="24"/>
          <w:lang w:eastAsia="en-US"/>
        </w:rPr>
        <w:t xml:space="preserve"> «Могоенок» </w:t>
      </w:r>
      <w:r w:rsidRPr="00925108">
        <w:rPr>
          <w:rFonts w:ascii="Arial" w:hAnsi="Arial" w:cs="Arial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 xml:space="preserve">5.15. В случае установления в ходе или по результатам </w:t>
      </w:r>
      <w:proofErr w:type="gramStart"/>
      <w:r w:rsidRPr="00925108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25108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4603B" w:rsidRPr="00925108" w:rsidRDefault="0034603B" w:rsidP="00E45E5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5.16. Не позднее дня, следующего за днем принятия решения, указанного в пункте 5.14.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lastRenderedPageBreak/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принятое по жалобе решение;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34603B" w:rsidRPr="00925108" w:rsidRDefault="0034603B" w:rsidP="008F32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25108">
        <w:rPr>
          <w:rFonts w:ascii="Arial" w:hAnsi="Arial" w:cs="Arial"/>
          <w:b/>
          <w:bCs/>
          <w:sz w:val="24"/>
          <w:szCs w:val="24"/>
          <w:lang w:eastAsia="en-US"/>
        </w:rPr>
        <w:t>Порядок обжалования решения по жалобе</w:t>
      </w:r>
    </w:p>
    <w:p w:rsidR="0034603B" w:rsidRPr="00925108" w:rsidRDefault="0034603B" w:rsidP="00E45E5D">
      <w:pPr>
        <w:pStyle w:val="a6"/>
        <w:jc w:val="both"/>
        <w:rPr>
          <w:rFonts w:ascii="Arial" w:hAnsi="Arial" w:cs="Arial"/>
          <w:sz w:val="24"/>
          <w:szCs w:val="24"/>
          <w:lang w:eastAsia="en-US"/>
        </w:rPr>
      </w:pPr>
      <w:r w:rsidRPr="00925108">
        <w:rPr>
          <w:rFonts w:ascii="Arial" w:hAnsi="Arial" w:cs="Arial"/>
          <w:sz w:val="24"/>
          <w:szCs w:val="24"/>
          <w:lang w:eastAsia="en-US"/>
        </w:rPr>
        <w:t>5.17.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4603B" w:rsidRPr="00925108" w:rsidRDefault="0034603B" w:rsidP="0034603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34603B" w:rsidRPr="00925108" w:rsidRDefault="0034603B" w:rsidP="00E45E5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25108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 необходимых для обоснования и рассмотрения жалобы</w:t>
      </w:r>
    </w:p>
    <w:p w:rsidR="0034603B" w:rsidRPr="00925108" w:rsidRDefault="0034603B" w:rsidP="00E81850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5.18. Заявитель имеет право на получение информации и документов, необходимых для обоснования и рассмотрения жалобы</w:t>
      </w:r>
      <w:r w:rsidRPr="00925108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Pr="00925108">
        <w:rPr>
          <w:rFonts w:ascii="Arial" w:hAnsi="Arial" w:cs="Arial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4603B" w:rsidRPr="00925108" w:rsidRDefault="0034603B" w:rsidP="003460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34603B" w:rsidRPr="00925108" w:rsidRDefault="0034603B" w:rsidP="00E45E5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25108">
        <w:rPr>
          <w:rFonts w:ascii="Arial" w:hAnsi="Arial" w:cs="Arial"/>
          <w:b/>
          <w:bCs/>
          <w:sz w:val="24"/>
          <w:szCs w:val="24"/>
          <w:lang w:eastAsia="en-US"/>
        </w:rPr>
        <w:t>Способы информирования заявителей о порядке подачи и рассмотрения жалобы</w:t>
      </w:r>
    </w:p>
    <w:p w:rsidR="0034603B" w:rsidRPr="00925108" w:rsidRDefault="0034603B" w:rsidP="00E45E5D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>5.19. Информация о порядке подачи и рассмотрения жалобы доводится до заявителя следующими способами: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4603B" w:rsidRPr="00925108" w:rsidRDefault="00E45E5D" w:rsidP="00E45E5D">
      <w:pPr>
        <w:pStyle w:val="a6"/>
        <w:jc w:val="both"/>
        <w:rPr>
          <w:rFonts w:ascii="Arial" w:hAnsi="Arial" w:cs="Arial"/>
          <w:sz w:val="24"/>
          <w:szCs w:val="24"/>
        </w:rPr>
      </w:pPr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97582C" w:rsidRPr="00925108" w:rsidRDefault="00E45E5D" w:rsidP="0097582C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925108">
        <w:rPr>
          <w:rFonts w:ascii="Arial" w:hAnsi="Arial" w:cs="Arial"/>
          <w:sz w:val="24"/>
          <w:szCs w:val="24"/>
        </w:rPr>
        <w:t xml:space="preserve">- </w:t>
      </w:r>
      <w:r w:rsidR="0034603B" w:rsidRPr="00925108">
        <w:rPr>
          <w:rFonts w:ascii="Arial" w:hAnsi="Arial" w:cs="Arial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0"/>
      </w:tblGrid>
      <w:tr w:rsidR="0097582C" w:rsidRPr="00925108" w:rsidTr="009758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7582C" w:rsidRPr="00925108" w:rsidRDefault="0097582C" w:rsidP="0097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51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  <w:p w:rsidR="00E45E5D" w:rsidRPr="00925108" w:rsidRDefault="000C448F" w:rsidP="0097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25108"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85.15pt;margin-top:12.55pt;width:38.25pt;height:13.1pt;z-index:251658240">
                  <v:textbox style="layout-flow:vertical-ideographic"/>
                </v:shape>
              </w:pict>
            </w:r>
          </w:p>
        </w:tc>
      </w:tr>
    </w:tbl>
    <w:p w:rsidR="0097582C" w:rsidRPr="00925108" w:rsidRDefault="0097582C" w:rsidP="0097582C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3"/>
      </w:tblGrid>
      <w:tr w:rsidR="0097582C" w:rsidRPr="00925108" w:rsidTr="009758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7582C" w:rsidRPr="00925108" w:rsidRDefault="0097582C" w:rsidP="0097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51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Рассмотрение заявления и подготовка проекта ответа</w:t>
            </w:r>
          </w:p>
          <w:p w:rsidR="00E45E5D" w:rsidRPr="00925108" w:rsidRDefault="000C448F" w:rsidP="0097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25108"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27" type="#_x0000_t67" style="position:absolute;margin-left:81.8pt;margin-top:13.5pt;width:38.25pt;height:14.95pt;z-index:251659264">
                  <v:textbox style="layout-flow:vertical-ideographic"/>
                </v:shape>
              </w:pict>
            </w:r>
          </w:p>
        </w:tc>
      </w:tr>
    </w:tbl>
    <w:p w:rsidR="0097582C" w:rsidRPr="00925108" w:rsidRDefault="0097582C" w:rsidP="0097582C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582C" w:rsidRPr="00925108" w:rsidTr="009758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7582C" w:rsidRPr="00925108" w:rsidRDefault="0097582C" w:rsidP="0097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251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Выдача информационного сообщения о времени и месте проведения экологической экспертизы</w:t>
            </w:r>
          </w:p>
        </w:tc>
      </w:tr>
    </w:tbl>
    <w:p w:rsidR="00376FDC" w:rsidRPr="00925108" w:rsidRDefault="00376FDC">
      <w:pPr>
        <w:rPr>
          <w:rFonts w:ascii="Arial" w:hAnsi="Arial" w:cs="Arial"/>
          <w:sz w:val="24"/>
          <w:szCs w:val="24"/>
        </w:rPr>
      </w:pPr>
    </w:p>
    <w:sectPr w:rsidR="00376FDC" w:rsidRPr="00925108" w:rsidSect="00EB67B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B10"/>
    <w:multiLevelType w:val="multilevel"/>
    <w:tmpl w:val="A84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82C"/>
    <w:rsid w:val="000B054A"/>
    <w:rsid w:val="000C448F"/>
    <w:rsid w:val="001A0912"/>
    <w:rsid w:val="002D34A4"/>
    <w:rsid w:val="002E1108"/>
    <w:rsid w:val="0034603B"/>
    <w:rsid w:val="00354D26"/>
    <w:rsid w:val="00376FDC"/>
    <w:rsid w:val="003B5C14"/>
    <w:rsid w:val="00457776"/>
    <w:rsid w:val="0057667C"/>
    <w:rsid w:val="0070542C"/>
    <w:rsid w:val="008F3230"/>
    <w:rsid w:val="009023E3"/>
    <w:rsid w:val="00925108"/>
    <w:rsid w:val="0097582C"/>
    <w:rsid w:val="009B1B00"/>
    <w:rsid w:val="00A65FC7"/>
    <w:rsid w:val="00A84034"/>
    <w:rsid w:val="00B86202"/>
    <w:rsid w:val="00BF0D69"/>
    <w:rsid w:val="00E45E5D"/>
    <w:rsid w:val="00E81850"/>
    <w:rsid w:val="00EB67B2"/>
    <w:rsid w:val="00ED360C"/>
    <w:rsid w:val="00F865B4"/>
    <w:rsid w:val="00F92A5F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2"/>
  </w:style>
  <w:style w:type="paragraph" w:styleId="1">
    <w:name w:val="heading 1"/>
    <w:basedOn w:val="a"/>
    <w:link w:val="10"/>
    <w:uiPriority w:val="9"/>
    <w:qFormat/>
    <w:rsid w:val="0097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82C"/>
    <w:rPr>
      <w:b/>
      <w:bCs/>
    </w:rPr>
  </w:style>
  <w:style w:type="character" w:styleId="a5">
    <w:name w:val="Hyperlink"/>
    <w:basedOn w:val="a0"/>
    <w:uiPriority w:val="99"/>
    <w:semiHidden/>
    <w:unhideWhenUsed/>
    <w:rsid w:val="0097582C"/>
    <w:rPr>
      <w:color w:val="0000FF"/>
      <w:u w:val="single"/>
    </w:rPr>
  </w:style>
  <w:style w:type="paragraph" w:customStyle="1" w:styleId="Standard">
    <w:name w:val="Standard"/>
    <w:rsid w:val="00354D26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a6">
    <w:name w:val="No Spacing"/>
    <w:uiPriority w:val="1"/>
    <w:qFormat/>
    <w:rsid w:val="00354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EE26B22C6BECCE56B02BF7315200528BD850A21580B8EC6783A99920DD1889DC4A9A1E8AI8s4O" TargetMode="External"/><Relationship Id="rId5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2018-06-06T07:56:00Z</cp:lastPrinted>
  <dcterms:created xsi:type="dcterms:W3CDTF">2018-06-20T07:04:00Z</dcterms:created>
  <dcterms:modified xsi:type="dcterms:W3CDTF">2018-06-20T07:04:00Z</dcterms:modified>
</cp:coreProperties>
</file>